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F5" w:rsidRPr="006256F5" w:rsidRDefault="006256F5" w:rsidP="006256F5">
      <w:pPr>
        <w:spacing w:before="100" w:beforeAutospacing="1" w:after="100" w:afterAutospacing="1" w:line="240" w:lineRule="auto"/>
        <w:jc w:val="center"/>
        <w:outlineLvl w:val="1"/>
        <w:rPr>
          <w:rFonts w:ascii="Times New Tojik" w:eastAsia="Times New Roman" w:hAnsi="Times New Tojik"/>
          <w:b/>
          <w:bCs/>
          <w:color w:val="000000" w:themeColor="text1"/>
          <w:sz w:val="26"/>
          <w:szCs w:val="26"/>
          <w:lang w:eastAsia="ru-RU"/>
        </w:rPr>
      </w:pPr>
      <w:bookmarkStart w:id="0" w:name="A000000001"/>
      <w:bookmarkEnd w:id="0"/>
      <w:r w:rsidRPr="006256F5">
        <w:rPr>
          <w:rFonts w:ascii="Times New Tojik" w:eastAsia="Times New Roman" w:hAnsi="Times New Tojik"/>
          <w:b/>
          <w:bCs/>
          <w:color w:val="000000" w:themeColor="text1"/>
          <w:sz w:val="26"/>
          <w:szCs w:val="26"/>
          <w:lang w:eastAsia="ru-RU"/>
        </w:rPr>
        <w:t>ЅОНУНИ ЇУМІУРИИ ТОЇИКИСТОН</w:t>
      </w:r>
    </w:p>
    <w:p w:rsidR="006256F5" w:rsidRPr="006256F5" w:rsidRDefault="006256F5" w:rsidP="006256F5">
      <w:pPr>
        <w:spacing w:before="100" w:beforeAutospacing="1" w:after="100" w:afterAutospacing="1" w:line="240" w:lineRule="auto"/>
        <w:jc w:val="center"/>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ДАР БОРАИ МУРОЇИАТІОИ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w:t>
      </w:r>
    </w:p>
    <w:p w:rsidR="006256F5" w:rsidRPr="006256F5" w:rsidRDefault="006256F5" w:rsidP="006256F5">
      <w:pPr>
        <w:spacing w:after="0" w:line="240" w:lineRule="auto"/>
        <w:jc w:val="right"/>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Бо ѕарори Маїлиси намояндагони </w:t>
      </w:r>
    </w:p>
    <w:p w:rsidR="006256F5" w:rsidRPr="006256F5" w:rsidRDefault="006256F5" w:rsidP="006256F5">
      <w:pPr>
        <w:spacing w:after="0" w:line="240" w:lineRule="auto"/>
        <w:jc w:val="right"/>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Маїлиси Олии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 xml:space="preserve">оїикистон </w:t>
      </w:r>
    </w:p>
    <w:p w:rsidR="006256F5" w:rsidRPr="006256F5" w:rsidRDefault="006256F5" w:rsidP="006256F5">
      <w:pPr>
        <w:spacing w:after="0" w:line="240" w:lineRule="auto"/>
        <w:jc w:val="right"/>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аз 9 июни соли 2016 </w:t>
      </w:r>
      <w:hyperlink r:id="rId5" w:tooltip="Ссылка на Ѕарори МН. Маїлиси Олии ЇТ Оид ба ѕабул кардани Ѕонуни ЇТ Дар бораи муроїиатіои шахсони воѕењ ва іуѕуѕњ" w:history="1">
        <w:r w:rsidRPr="006256F5">
          <w:rPr>
            <w:rFonts w:ascii="Times New Tojik" w:eastAsia="Times New Roman" w:hAnsi="Times New Tojik"/>
            <w:color w:val="000000" w:themeColor="text1"/>
            <w:sz w:val="26"/>
            <w:szCs w:val="26"/>
            <w:lang w:eastAsia="ru-RU"/>
          </w:rPr>
          <w:t>№ 471</w:t>
        </w:r>
      </w:hyperlink>
      <w:r w:rsidRPr="006256F5">
        <w:rPr>
          <w:rFonts w:ascii="Times New Tojik" w:eastAsia="Times New Roman" w:hAnsi="Times New Tojik"/>
          <w:color w:val="000000" w:themeColor="text1"/>
          <w:sz w:val="26"/>
          <w:szCs w:val="26"/>
          <w:lang w:eastAsia="ru-RU"/>
        </w:rPr>
        <w:t xml:space="preserve"> </w:t>
      </w:r>
    </w:p>
    <w:p w:rsidR="006256F5" w:rsidRPr="006256F5" w:rsidRDefault="006256F5" w:rsidP="006256F5">
      <w:pPr>
        <w:spacing w:after="0" w:line="240" w:lineRule="auto"/>
        <w:jc w:val="right"/>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ѕабул карда шуд.</w:t>
      </w:r>
    </w:p>
    <w:p w:rsidR="006256F5" w:rsidRPr="006256F5" w:rsidRDefault="006256F5" w:rsidP="006256F5">
      <w:pPr>
        <w:spacing w:after="0" w:line="240" w:lineRule="auto"/>
        <w:jc w:val="right"/>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w:t>
      </w:r>
    </w:p>
    <w:p w:rsidR="006256F5" w:rsidRPr="006256F5" w:rsidRDefault="006256F5" w:rsidP="006256F5">
      <w:pPr>
        <w:spacing w:after="0" w:line="240" w:lineRule="auto"/>
        <w:jc w:val="right"/>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Бо ѕарори Маїлиси миллии </w:t>
      </w:r>
    </w:p>
    <w:p w:rsidR="006256F5" w:rsidRPr="006256F5" w:rsidRDefault="006256F5" w:rsidP="006256F5">
      <w:pPr>
        <w:spacing w:after="0" w:line="240" w:lineRule="auto"/>
        <w:jc w:val="right"/>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Маїлиси Олии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 xml:space="preserve">оїикистон </w:t>
      </w:r>
    </w:p>
    <w:p w:rsidR="006256F5" w:rsidRPr="006256F5" w:rsidRDefault="006256F5" w:rsidP="006256F5">
      <w:pPr>
        <w:spacing w:after="0" w:line="240" w:lineRule="auto"/>
        <w:jc w:val="right"/>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аз 15 июли соли 2016 </w:t>
      </w:r>
      <w:hyperlink r:id="rId6" w:tooltip="Ссылка на Ѕарори ММ. Маїлиси Олии ЇТ Оид ба Ѕонуни ЇТ Дар бораи муроїиатіои шахсони воѕењ ва іуѕуѕњ" w:history="1">
        <w:r w:rsidRPr="006256F5">
          <w:rPr>
            <w:rFonts w:ascii="Times New Tojik" w:eastAsia="Times New Roman" w:hAnsi="Times New Tojik"/>
            <w:color w:val="000000" w:themeColor="text1"/>
            <w:sz w:val="26"/>
            <w:szCs w:val="26"/>
            <w:lang w:eastAsia="ru-RU"/>
          </w:rPr>
          <w:t>№ 265</w:t>
        </w:r>
      </w:hyperlink>
      <w:r w:rsidRPr="006256F5">
        <w:rPr>
          <w:rFonts w:ascii="Times New Tojik" w:eastAsia="Times New Roman" w:hAnsi="Times New Tojik"/>
          <w:color w:val="000000" w:themeColor="text1"/>
          <w:sz w:val="26"/>
          <w:szCs w:val="26"/>
          <w:lang w:eastAsia="ru-RU"/>
        </w:rPr>
        <w:t xml:space="preserve"> </w:t>
      </w:r>
    </w:p>
    <w:p w:rsidR="006256F5" w:rsidRPr="006256F5" w:rsidRDefault="006256F5" w:rsidP="006256F5">
      <w:pPr>
        <w:spacing w:after="0" w:line="240" w:lineRule="auto"/>
        <w:jc w:val="right"/>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їонибдорњ карда шуд.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w:t>
      </w:r>
      <w:r w:rsidRPr="006256F5">
        <w:rPr>
          <w:rFonts w:ascii="Times New Tojik" w:eastAsia="Times New Roman" w:hAnsi="Times New Tojik"/>
          <w:color w:val="000000" w:themeColor="text1"/>
          <w:sz w:val="26"/>
          <w:szCs w:val="26"/>
          <w:lang w:eastAsia="ru-RU"/>
        </w:rPr>
        <w:t>Ѕонуни мазкур муносибатіоро вобаста ба тартиби пешниіод ва баррасии муроїиатіои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ки їиіати іимояи іукуѕу озодиіо ва манфиати ѕонунии оніо ба маѕомоти іокимияти давлатњ, маѕомоти худидоракунии шаірак ва деіот, иттиіодияіои їамъиятњ, ташкилотіо, муассисаіо, корхонаіо, сарфи назар аз шакли ташкилию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(минбаъд - маѕомоту ташкилоти дахлдор), ирсол гардидаанд, танзим менамояд.</w:t>
      </w:r>
    </w:p>
    <w:p w:rsidR="006256F5" w:rsidRPr="006256F5" w:rsidRDefault="006256F5" w:rsidP="006256F5">
      <w:pPr>
        <w:spacing w:before="100" w:beforeAutospacing="1" w:after="100" w:afterAutospacing="1" w:line="240" w:lineRule="auto"/>
        <w:jc w:val="center"/>
        <w:outlineLvl w:val="3"/>
        <w:rPr>
          <w:rFonts w:ascii="Times New Tojik" w:eastAsia="Times New Roman" w:hAnsi="Times New Tojik"/>
          <w:b/>
          <w:bCs/>
          <w:color w:val="000000" w:themeColor="text1"/>
          <w:sz w:val="26"/>
          <w:szCs w:val="26"/>
          <w:lang w:eastAsia="ru-RU"/>
        </w:rPr>
      </w:pPr>
      <w:bookmarkStart w:id="1" w:name="A000000003"/>
      <w:bookmarkEnd w:id="1"/>
      <w:r w:rsidRPr="006256F5">
        <w:rPr>
          <w:rFonts w:ascii="Times New Tojik" w:eastAsia="Times New Roman" w:hAnsi="Times New Tojik"/>
          <w:b/>
          <w:bCs/>
          <w:color w:val="000000" w:themeColor="text1"/>
          <w:sz w:val="26"/>
          <w:szCs w:val="26"/>
          <w:lang w:eastAsia="ru-RU"/>
        </w:rPr>
        <w:t>БОБИ 1. МУЅАРРАРОТИ УМУМЊ</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2" w:name="A000000004"/>
      <w:bookmarkEnd w:id="2"/>
      <w:r w:rsidRPr="006256F5">
        <w:rPr>
          <w:rFonts w:ascii="Times New Tojik" w:eastAsia="Times New Roman" w:hAnsi="Times New Tojik"/>
          <w:b/>
          <w:bCs/>
          <w:color w:val="000000" w:themeColor="text1"/>
          <w:sz w:val="26"/>
          <w:szCs w:val="26"/>
          <w:lang w:eastAsia="ru-RU"/>
        </w:rPr>
        <w:t>Моддаи 1. Мафіуміои асосњ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Дар Ѕонуни мазкур мафіуміои асосии зерин истифода мешаванд: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муроїиатіо - ариза, дархост, таклиф, шикояти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ки дар шакли хаттњ, электронњ ё шифоіњ ба маѕомоту ташкилоти дахлдор пешниіод шудаанд;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ариза - хоіиш дар бораи мусоидат намудан ба амалисозии іуѕуѕу озодиіо ва манфиати ѕонунии худ, іуѕуѕу озодиіо ва манфиати ѕонунии шахсони дигар ё пешниіод намудани маълумот дар бораи вайрон кардани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ва санадіои меъёрии іуѕуѕии дигар, норасоиіо дар фаъолияти маѕомоту ташкилоти дахлдор ё танѕиди фаъолияти шахсони мансабдор, роібарон ва кормандони маѕомоту ташкилоти дахлдор;</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дархост - хоіиш дар бораи аз їониби шахси ваколатдор дар доираи муѕаррароти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иїро намудани амали муайян барои ѕонеъ намудани талаботи муроїиаткунанда;</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таклиф - тавсия оид ба такмили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ва санадіои меъёрии іуѕуѕии дигар, фаъолияти маѕомоту ташкилоти дахлдор, рушди муносибатіои їамъиятњ, беігардонии соіаіои иїтимоњ, иѕтисодњ ва дигар самтіои фаъолияти давлат ва іаёти їомеа;</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шикоят - изіори норозигњ нисбат ба амали (беамалии) шахсони мансабдор, роібарон ва шахсони ваколатдоршудаи маѕомоту ташкилоти дахлдор їиіати </w:t>
      </w:r>
      <w:r w:rsidRPr="006256F5">
        <w:rPr>
          <w:rFonts w:ascii="Times New Tojik" w:eastAsia="Times New Roman" w:hAnsi="Times New Tojik"/>
          <w:color w:val="000000" w:themeColor="text1"/>
          <w:sz w:val="26"/>
          <w:szCs w:val="26"/>
          <w:lang w:eastAsia="ru-RU"/>
        </w:rPr>
        <w:lastRenderedPageBreak/>
        <w:t>іимоя ва барѕарор намудани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ѕу озодиіо ё манфиати ѕонунии вайронгардидаи худ ё шахсони дигар;</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муроїиаткунанда - шахси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ё намояндаи ѕонунии ў, ки ба маѕомоту ташкилоти дахлдор оид ба іимояи іуѕуѕу озодиіо ва манфиати ѕонунии худ, іуѕуѕу озодиіо ва манфиата ѕонунии шахсони дигар муроїиат намудааст;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муроїиати электронњ - муроїиате, ки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сурољаи расмии почтаи электронии маѕомоту ташкилоти дахлдор ворид гардидааст ё дар сомонаи расмии маѕомоту ташкилоти дахлдор дар шабакаи Интернет їойгир карда шудааст;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муроїиати шифоіњ - муроїиате, ки зимни ѕабули шахсњ ба шахси мансабдор ё ваколатдоршудаи маѕомоту ташкилоти дахлдор </w:t>
      </w:r>
      <w:proofErr w:type="gramStart"/>
      <w:r w:rsidRPr="006256F5">
        <w:rPr>
          <w:rFonts w:ascii="Times New Tojik" w:eastAsia="Times New Roman" w:hAnsi="Times New Tojik"/>
          <w:color w:val="000000" w:themeColor="text1"/>
          <w:sz w:val="26"/>
          <w:szCs w:val="26"/>
          <w:lang w:eastAsia="ru-RU"/>
        </w:rPr>
        <w:t>из</w:t>
      </w:r>
      <w:proofErr w:type="gramEnd"/>
      <w:r w:rsidRPr="006256F5">
        <w:rPr>
          <w:rFonts w:ascii="Times New Tojik" w:eastAsia="Times New Roman" w:hAnsi="Times New Tojik"/>
          <w:color w:val="000000" w:themeColor="text1"/>
          <w:sz w:val="26"/>
          <w:szCs w:val="26"/>
          <w:lang w:eastAsia="ru-RU"/>
        </w:rPr>
        <w:t>і</w:t>
      </w:r>
      <w:proofErr w:type="gramStart"/>
      <w:r w:rsidRPr="006256F5">
        <w:rPr>
          <w:rFonts w:ascii="Times New Tojik" w:eastAsia="Times New Roman" w:hAnsi="Times New Tojik"/>
          <w:color w:val="000000" w:themeColor="text1"/>
          <w:sz w:val="26"/>
          <w:szCs w:val="26"/>
          <w:lang w:eastAsia="ru-RU"/>
        </w:rPr>
        <w:t>ор</w:t>
      </w:r>
      <w:proofErr w:type="gramEnd"/>
      <w:r w:rsidRPr="006256F5">
        <w:rPr>
          <w:rFonts w:ascii="Times New Tojik" w:eastAsia="Times New Roman" w:hAnsi="Times New Tojik"/>
          <w:color w:val="000000" w:themeColor="text1"/>
          <w:sz w:val="26"/>
          <w:szCs w:val="26"/>
          <w:lang w:eastAsia="ru-RU"/>
        </w:rPr>
        <w:t xml:space="preserve"> гардидааст ё тавассути алоѕаи телефонњ (мобилњ) баён шудааст;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муроїиат тавассути воситаіои ахбори омма - муроїиати дар матбуоти даврњ ва дигар воситаіои ахбори омма вобаста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фаъолияти маѕомоту ташкилоти дахлдор нашр ё тавассути воситаи ахбори омма паінгардида;</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муроїиати дастїамъона - муроїиати ду ва зиёда шахсон ё аз номи гурўіи </w:t>
      </w:r>
      <w:proofErr w:type="gramStart"/>
      <w:r w:rsidRPr="006256F5">
        <w:rPr>
          <w:rFonts w:ascii="Times New Tojik" w:eastAsia="Times New Roman" w:hAnsi="Times New Tojik"/>
          <w:color w:val="000000" w:themeColor="text1"/>
          <w:sz w:val="26"/>
          <w:szCs w:val="26"/>
          <w:lang w:eastAsia="ru-RU"/>
        </w:rPr>
        <w:t>ша</w:t>
      </w:r>
      <w:proofErr w:type="gramEnd"/>
      <w:r w:rsidRPr="006256F5">
        <w:rPr>
          <w:rFonts w:ascii="Times New Tojik" w:eastAsia="Times New Roman" w:hAnsi="Times New Tojik"/>
          <w:color w:val="000000" w:themeColor="text1"/>
          <w:sz w:val="26"/>
          <w:szCs w:val="26"/>
          <w:lang w:eastAsia="ru-RU"/>
        </w:rPr>
        <w:t>ірвандон пешниіодгардида;</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proofErr w:type="gramStart"/>
      <w:r w:rsidRPr="006256F5">
        <w:rPr>
          <w:rFonts w:ascii="Times New Tojik" w:eastAsia="Times New Roman" w:hAnsi="Times New Tojik"/>
          <w:color w:val="000000" w:themeColor="text1"/>
          <w:sz w:val="26"/>
          <w:szCs w:val="26"/>
          <w:lang w:eastAsia="ru-RU"/>
        </w:rPr>
        <w:t xml:space="preserve">- муроїиати такрорњ - муроїиати хаттњ, шифоіњ ё электронии такрорњ ба іамон як маѕомоту ташкилот, ки дорои далеліои нав намебошад, бо зикри масъалаіое, ки доир ба оніо вобаста ба муроїиати ѕаблњ моіиятан їавоб гардонида шудааст ва дар муроїиати навбатњ ваїі ё іолатіои нав оварда нашудаанд; </w:t>
      </w:r>
      <w:proofErr w:type="gramEnd"/>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шахсони баррасикунандаи муроїиат - шахсони мансабдор ва шахсони ваколатдори маѕомоту ташкилоти дахлдор, ки бо тартиби муѕаррарнамудаи санадіои меъёрии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муроїиатіоро моіиятан баррасњ менамоянд;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китоби арзу шикоятіо - китоби шакли ягона, ки барои ѕайди муроїиатіо доир ба фаъолияти маѕомоту ташкилоти дахлдор, соіибкорони инфиродњ, сифати хизматрасонњ, иїрои коріои муайян, моліои истеісолнамудаи оні</w:t>
      </w:r>
      <w:proofErr w:type="gramStart"/>
      <w:r w:rsidRPr="006256F5">
        <w:rPr>
          <w:rFonts w:ascii="Times New Tojik" w:eastAsia="Times New Roman" w:hAnsi="Times New Tojik"/>
          <w:color w:val="000000" w:themeColor="text1"/>
          <w:sz w:val="26"/>
          <w:szCs w:val="26"/>
          <w:lang w:eastAsia="ru-RU"/>
        </w:rPr>
        <w:t>о ва</w:t>
      </w:r>
      <w:proofErr w:type="gramEnd"/>
      <w:r w:rsidRPr="006256F5">
        <w:rPr>
          <w:rFonts w:ascii="Times New Tojik" w:eastAsia="Times New Roman" w:hAnsi="Times New Tojik"/>
          <w:color w:val="000000" w:themeColor="text1"/>
          <w:sz w:val="26"/>
          <w:szCs w:val="26"/>
          <w:lang w:eastAsia="ru-RU"/>
        </w:rPr>
        <w:t xml:space="preserve"> дигаріо пешбњнњ шудааст.</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3" w:name="A000000005"/>
      <w:bookmarkEnd w:id="3"/>
      <w:r w:rsidRPr="006256F5">
        <w:rPr>
          <w:rFonts w:ascii="Times New Tojik" w:eastAsia="Times New Roman" w:hAnsi="Times New Tojik"/>
          <w:b/>
          <w:bCs/>
          <w:color w:val="000000" w:themeColor="text1"/>
          <w:sz w:val="26"/>
          <w:szCs w:val="26"/>
          <w:lang w:eastAsia="ru-RU"/>
        </w:rPr>
        <w:t>Моддаи 2. Принсипіои Ѕонуни мазкур</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Баррасии муроїиатіои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ба принсипіои зерин асос меёбад: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ѕонуният;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адолат;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баробарњ дар назди ѕонун;</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инсондў</w:t>
      </w:r>
      <w:proofErr w:type="gramStart"/>
      <w:r w:rsidRPr="006256F5">
        <w:rPr>
          <w:rFonts w:ascii="Times New Tojik" w:eastAsia="Times New Roman" w:hAnsi="Times New Tojik"/>
          <w:color w:val="000000" w:themeColor="text1"/>
          <w:sz w:val="26"/>
          <w:szCs w:val="26"/>
          <w:lang w:eastAsia="ru-RU"/>
        </w:rPr>
        <w:t>ст</w:t>
      </w:r>
      <w:proofErr w:type="gramEnd"/>
      <w:r w:rsidRPr="006256F5">
        <w:rPr>
          <w:rFonts w:ascii="Times New Tojik" w:eastAsia="Times New Roman" w:hAnsi="Times New Tojik"/>
          <w:color w:val="000000" w:themeColor="text1"/>
          <w:sz w:val="26"/>
          <w:szCs w:val="26"/>
          <w:lang w:eastAsia="ru-RU"/>
        </w:rPr>
        <w:t>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ошкорбаёнњ;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lastRenderedPageBreak/>
        <w:t>- илмият;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талаботи ягона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муроїиатіо;</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таъмин ва риояи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ѕу озодиіо ва манфиатіои шахсони муроїиаткунанда;</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пурра, іамаїониба, холисона ва дар муілати муѕарраргардида баррасњ кардани муроїиатіо; </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шаффофияти фаъолият іангоми баррасити муроїиатіо.</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4" w:name="A000000006"/>
      <w:bookmarkEnd w:id="4"/>
      <w:r w:rsidRPr="006256F5">
        <w:rPr>
          <w:rFonts w:ascii="Times New Tojik" w:eastAsia="Times New Roman" w:hAnsi="Times New Tojik"/>
          <w:b/>
          <w:bCs/>
          <w:color w:val="000000" w:themeColor="text1"/>
          <w:sz w:val="26"/>
          <w:szCs w:val="26"/>
          <w:lang w:eastAsia="ru-RU"/>
        </w:rPr>
        <w:t>Моддаи 3. Ѕонунгузории Їуміурии</w:t>
      </w:r>
      <w:proofErr w:type="gramStart"/>
      <w:r w:rsidRPr="006256F5">
        <w:rPr>
          <w:rFonts w:ascii="Times New Tojik" w:eastAsia="Times New Roman" w:hAnsi="Times New Tojik"/>
          <w:b/>
          <w:bCs/>
          <w:color w:val="000000" w:themeColor="text1"/>
          <w:sz w:val="26"/>
          <w:szCs w:val="26"/>
          <w:lang w:eastAsia="ru-RU"/>
        </w:rPr>
        <w:t xml:space="preserve"> Т</w:t>
      </w:r>
      <w:proofErr w:type="gramEnd"/>
      <w:r w:rsidRPr="006256F5">
        <w:rPr>
          <w:rFonts w:ascii="Times New Tojik" w:eastAsia="Times New Roman" w:hAnsi="Times New Tojik"/>
          <w:b/>
          <w:bCs/>
          <w:color w:val="000000" w:themeColor="text1"/>
          <w:sz w:val="26"/>
          <w:szCs w:val="26"/>
          <w:lang w:eastAsia="ru-RU"/>
        </w:rPr>
        <w:t>оїикистон дар бораи муроїиатіои шахсони воѕењ ва іуѕуѕњ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дар бораи муроїиатіои шахсони воѕењ ва іуѕуѕњ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намудааст, иборат мебошад.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5" w:name="A000000007"/>
      <w:bookmarkEnd w:id="5"/>
      <w:r w:rsidRPr="006256F5">
        <w:rPr>
          <w:rFonts w:ascii="Times New Tojik" w:eastAsia="Times New Roman" w:hAnsi="Times New Tojik"/>
          <w:b/>
          <w:bCs/>
          <w:color w:val="000000" w:themeColor="text1"/>
          <w:sz w:val="26"/>
          <w:szCs w:val="26"/>
          <w:lang w:eastAsia="ru-RU"/>
        </w:rPr>
        <w:t>Моддаи 4. Доираи амали Ѕонуни мазкур</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1. Амали Ѕонуни мазкур нисбат ба муроїиатіои шахсони воѕењ ва іуѕуѕњ ба маѕомоту ташкилоти дахлдор татбиѕ мегардад, ба истиснои муроїиатіое, ки тибѕи талаботи Кодекси мурофиавии граждании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Кодекси мурофивии иѕтисодии Їуміурии Тоїикистон, Кодекси мурофиавии їиноятии Їуміурии Тоїикистон, Кодекси иїрои їазои їиноятии Їуміурии Тоїикистон, Кодекси мурофиаи іуѕуѕвайронкунии маъмурии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Кодекси расмиёти маъмурии Їуміурии Тоїикистон инчунин, муроїиатіои дигар, ки нисбат ба оніо бо ѕонунгузории Їуміурии Тоїикистон тартиби дигари пешниіод ва баррасњ пешбинњ шудааст.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2. Муѕаррароти Ѕонуни мазкур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мукотиботи байни маѕомоти давлатњ ва сохторіои зертобеи оніо паін намегардад.</w:t>
      </w:r>
    </w:p>
    <w:p w:rsidR="006256F5" w:rsidRPr="006256F5" w:rsidRDefault="006256F5" w:rsidP="006256F5">
      <w:pPr>
        <w:spacing w:before="100" w:beforeAutospacing="1" w:after="100" w:afterAutospacing="1" w:line="240" w:lineRule="auto"/>
        <w:jc w:val="both"/>
        <w:outlineLvl w:val="3"/>
        <w:rPr>
          <w:rFonts w:ascii="Times New Tojik" w:eastAsia="Times New Roman" w:hAnsi="Times New Tojik"/>
          <w:b/>
          <w:bCs/>
          <w:color w:val="000000" w:themeColor="text1"/>
          <w:sz w:val="26"/>
          <w:szCs w:val="26"/>
          <w:lang w:eastAsia="ru-RU"/>
        </w:rPr>
      </w:pPr>
      <w:bookmarkStart w:id="6" w:name="A000000008"/>
      <w:bookmarkEnd w:id="6"/>
      <w:r w:rsidRPr="006256F5">
        <w:rPr>
          <w:rFonts w:ascii="Times New Tojik" w:eastAsia="Times New Roman" w:hAnsi="Times New Tojik"/>
          <w:b/>
          <w:bCs/>
          <w:color w:val="000000" w:themeColor="text1"/>
          <w:sz w:val="26"/>
          <w:szCs w:val="26"/>
          <w:lang w:eastAsia="ru-RU"/>
        </w:rPr>
        <w:t>БОБИ 2. КАФОЛАТИ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ЅИ ШАХСОНИ ВОЅЕЊ ВА ІУЅУЅЊ БА МУРОЇИАТ</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7" w:name="A000000009"/>
      <w:bookmarkEnd w:id="7"/>
      <w:r w:rsidRPr="006256F5">
        <w:rPr>
          <w:rFonts w:ascii="Times New Tojik" w:eastAsia="Times New Roman" w:hAnsi="Times New Tojik"/>
          <w:b/>
          <w:bCs/>
          <w:color w:val="000000" w:themeColor="text1"/>
          <w:sz w:val="26"/>
          <w:szCs w:val="26"/>
          <w:lang w:eastAsia="ru-RU"/>
        </w:rPr>
        <w:t>Моддаи 5. Манъ будани маідудкунии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 іангоми пешниіоди муроїиатіо</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Іангоми амалњ намудани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ѕи муроїиат маідудкунњ вобаста ба миллат, нажод, їинс, забон, эътиѕоди динњ, мавѕеи сиёсњ, вазъи иїтимоњ, таісилот ва молу мулк, инчунин шакли моликият, маіалли їойгиршавњ, шакли ташкилию іуѕуѕии шахсонни іуѕуѕњ манъ аст.</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8" w:name="A000000010"/>
      <w:bookmarkEnd w:id="8"/>
      <w:r w:rsidRPr="006256F5">
        <w:rPr>
          <w:rFonts w:ascii="Times New Tojik" w:eastAsia="Times New Roman" w:hAnsi="Times New Tojik"/>
          <w:b/>
          <w:bCs/>
          <w:color w:val="000000" w:themeColor="text1"/>
          <w:sz w:val="26"/>
          <w:szCs w:val="26"/>
          <w:lang w:eastAsia="ru-RU"/>
        </w:rPr>
        <w:t>Моддаи 6. Кафолати амнияти шахсони воѕењ ва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ѕњ вобаста ба муроїиати оніо</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1. Таъѕиб намудани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ѕњ бинобар муроїиати оніо ба маѕомоту ташкилоти дахлдор вобаста ба танѕиди фаъолияти маѕомоту ташкилот ё </w:t>
      </w:r>
      <w:r w:rsidRPr="006256F5">
        <w:rPr>
          <w:rFonts w:ascii="Times New Tojik" w:eastAsia="Times New Roman" w:hAnsi="Times New Tojik"/>
          <w:color w:val="000000" w:themeColor="text1"/>
          <w:sz w:val="26"/>
          <w:szCs w:val="26"/>
          <w:lang w:eastAsia="ru-RU"/>
        </w:rPr>
        <w:lastRenderedPageBreak/>
        <w:t>шахсони мансабдору-роібарони оніо їиіати барѕарор ё іимоя намудани іуѕуѕу озодиіо ва манфиати ѕонунии худ ё іуѕуѕу озодиіо ва манфиати ѕонунии шахсони дигар манъ аст.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 Іангоми баррасии муроїиат бидуни розигии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ѕњ ифшо намудани маълумоти дар муроїиат зикргардида инчунин, маълумоти ба іаёти шахсњ ва (ё) фаъолияти шахси іуѕуѕњ алоѕаманд манъ аст. Маълумоти дар муроїиати хаттњ дарїгардида, ки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маѕомоту ташкилоти дахлдор ирсол карда шуда, іалли оніо ба салоіияти маѕомоту ташкилот ва шахсони ваколатдоршуда мансуб аст, ошкор кардани маълумот ба іисоб намеравад.</w:t>
      </w:r>
    </w:p>
    <w:p w:rsidR="006256F5" w:rsidRPr="006256F5" w:rsidRDefault="006256F5" w:rsidP="006256F5">
      <w:pPr>
        <w:spacing w:before="100" w:beforeAutospacing="1" w:after="100" w:afterAutospacing="1" w:line="240" w:lineRule="auto"/>
        <w:jc w:val="both"/>
        <w:outlineLvl w:val="3"/>
        <w:rPr>
          <w:rFonts w:ascii="Times New Tojik" w:eastAsia="Times New Roman" w:hAnsi="Times New Tojik"/>
          <w:b/>
          <w:bCs/>
          <w:color w:val="000000" w:themeColor="text1"/>
          <w:sz w:val="26"/>
          <w:szCs w:val="26"/>
          <w:lang w:eastAsia="ru-RU"/>
        </w:rPr>
      </w:pPr>
      <w:bookmarkStart w:id="9" w:name="A000000011"/>
      <w:bookmarkEnd w:id="9"/>
      <w:r w:rsidRPr="006256F5">
        <w:rPr>
          <w:rFonts w:ascii="Times New Tojik" w:eastAsia="Times New Roman" w:hAnsi="Times New Tojik"/>
          <w:b/>
          <w:bCs/>
          <w:color w:val="000000" w:themeColor="text1"/>
          <w:sz w:val="26"/>
          <w:szCs w:val="26"/>
          <w:lang w:eastAsia="ru-RU"/>
        </w:rPr>
        <w:t>БОБИ 3.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 УІДАДОРИІО ВА ТАЛАБОТ БА МУРОЇИАТІОИ ШАХСОНИ ВОЅЕЊ ВА ІУЅУЅЊ</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10" w:name="A4P70P9EGU"/>
      <w:bookmarkEnd w:id="10"/>
      <w:r w:rsidRPr="006256F5">
        <w:rPr>
          <w:rFonts w:ascii="Times New Tojik" w:eastAsia="Times New Roman" w:hAnsi="Times New Tojik"/>
          <w:b/>
          <w:bCs/>
          <w:color w:val="000000" w:themeColor="text1"/>
          <w:sz w:val="26"/>
          <w:szCs w:val="26"/>
          <w:lang w:eastAsia="ru-RU"/>
        </w:rPr>
        <w:t>Моддаи 7.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ѕи шахсони воѕењ ва іуѕуѕњ ба муроїиат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1.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ѕњ іуѕуѕ доранд шахсан ё якїоя бо дигарон ва (ё) тавассути намояндагони ваколатдори худ дар шакли шифоіњ, хаттњ ва электронњ ба маѕомоту ташкилоти дахлдор муроїиат намоянд. </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іуѕуѕи худро оид ба муроїиатіо озодона ва ба таври ихтиёри амалњ менамоянд. Маїбур намудани шахс барои муроїиат кардан ё ширкат намудан дар пешниіоди он манъ аст.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3. Амалњ намудани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 ба муроїиат набояд іуѕуѕ ва озодиіои шахсони дигарро халалдор созад.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11" w:name="A000000012"/>
      <w:bookmarkEnd w:id="11"/>
      <w:r w:rsidRPr="006256F5">
        <w:rPr>
          <w:rFonts w:ascii="Times New Tojik" w:eastAsia="Times New Roman" w:hAnsi="Times New Tojik"/>
          <w:b/>
          <w:bCs/>
          <w:color w:val="000000" w:themeColor="text1"/>
          <w:sz w:val="26"/>
          <w:szCs w:val="26"/>
          <w:lang w:eastAsia="ru-RU"/>
        </w:rPr>
        <w:t>Моддаи 8. Уідадориіои шахсони воѕењ ва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 xml:space="preserve">ѕњ зимни пешниіоди муроїиатіо </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ѕњ уідадоранд: </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матни муроїиатіои хаттњ ва іуїїатіои замимашударо дар шакли хондашаванда пешниіод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ба шахсони мансабдор ва шахсони ваколатдори дигар эітиромона муносибат намоянд, ба истифодаи ифодаіои ѕабеі</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 таіѕиркунанда, таідид ба іаёту саломатњ ва молу мулки шахси баррасикунандаи муроїиат ё аъзои оилаи он роі надиіанд;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оид ба иваз намудани маіалли будубош, сурољаи маіалли истиѕомат, раѕами телефоніо, сурољаи почтаи электронњ сари </w:t>
      </w:r>
      <w:proofErr w:type="gramStart"/>
      <w:r w:rsidRPr="006256F5">
        <w:rPr>
          <w:rFonts w:ascii="Times New Tojik" w:eastAsia="Times New Roman" w:hAnsi="Times New Tojik"/>
          <w:color w:val="000000" w:themeColor="text1"/>
          <w:sz w:val="26"/>
          <w:szCs w:val="26"/>
          <w:lang w:eastAsia="ru-RU"/>
        </w:rPr>
        <w:t>ваѕт</w:t>
      </w:r>
      <w:proofErr w:type="gramEnd"/>
      <w:r w:rsidRPr="006256F5">
        <w:rPr>
          <w:rFonts w:ascii="Times New Tojik" w:eastAsia="Times New Roman" w:hAnsi="Times New Tojik"/>
          <w:color w:val="000000" w:themeColor="text1"/>
          <w:sz w:val="26"/>
          <w:szCs w:val="26"/>
          <w:lang w:eastAsia="ru-RU"/>
        </w:rPr>
        <w:t xml:space="preserve"> маѕомоту ташкилоти баррасикунандаи муроїиатро огоі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уідадориіои дигари пешбининамудаи Ѕонуни мазкур ва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оїикистонро иїро намоянд.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12" w:name="A000000013"/>
      <w:bookmarkEnd w:id="12"/>
      <w:r w:rsidRPr="006256F5">
        <w:rPr>
          <w:rFonts w:ascii="Times New Tojik" w:eastAsia="Times New Roman" w:hAnsi="Times New Tojik"/>
          <w:b/>
          <w:bCs/>
          <w:color w:val="000000" w:themeColor="text1"/>
          <w:sz w:val="26"/>
          <w:szCs w:val="26"/>
          <w:lang w:eastAsia="ru-RU"/>
        </w:rPr>
        <w:t>Моддаи 9. Ѕабули шахсњ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1. Дар маѕомоту ташкилоти дахлдор маіал, </w:t>
      </w:r>
      <w:proofErr w:type="gramStart"/>
      <w:r w:rsidRPr="006256F5">
        <w:rPr>
          <w:rFonts w:ascii="Times New Tojik" w:eastAsia="Times New Roman" w:hAnsi="Times New Tojik"/>
          <w:color w:val="000000" w:themeColor="text1"/>
          <w:sz w:val="26"/>
          <w:szCs w:val="26"/>
          <w:lang w:eastAsia="ru-RU"/>
        </w:rPr>
        <w:t>р</w:t>
      </w:r>
      <w:proofErr w:type="gramEnd"/>
      <w:r w:rsidRPr="006256F5">
        <w:rPr>
          <w:rFonts w:ascii="Times New Tojik" w:eastAsia="Times New Roman" w:hAnsi="Times New Tojik"/>
          <w:color w:val="000000" w:themeColor="text1"/>
          <w:sz w:val="26"/>
          <w:szCs w:val="26"/>
          <w:lang w:eastAsia="ru-RU"/>
        </w:rPr>
        <w:t xml:space="preserve">ўз ва соати ѕабули муроїиаткунандагонро роібарони он муайян мекунанд. Шахсони мансабдор ва </w:t>
      </w:r>
      <w:r w:rsidRPr="006256F5">
        <w:rPr>
          <w:rFonts w:ascii="Times New Tojik" w:eastAsia="Times New Roman" w:hAnsi="Times New Tojik"/>
          <w:color w:val="000000" w:themeColor="text1"/>
          <w:sz w:val="26"/>
          <w:szCs w:val="26"/>
          <w:lang w:eastAsia="ru-RU"/>
        </w:rPr>
        <w:lastRenderedPageBreak/>
        <w:t>шахсони ваколатдоршуда уідадоранд дар асоси їадвали тасдиѕнамудаи роібари маѕомоту ташкилоти дахлдор муроїиаткунадагонро шахсан ѕабул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 Ѕабули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(намояндагони оніо) дар маіалли їойгиршавии маѕомоту ташкилоти дахлдор, дар рўз ва соати муайянгардида тибѕи їадвали ѕабул гузаронида мешавад. Ин иттилоот бояд тавассути дар лавіаи эълоніо насб намудани їадвали ѕабул, їойгир намудани он дар сомонаі</w:t>
      </w:r>
      <w:proofErr w:type="gramStart"/>
      <w:r w:rsidRPr="006256F5">
        <w:rPr>
          <w:rFonts w:ascii="Times New Tojik" w:eastAsia="Times New Roman" w:hAnsi="Times New Tojik"/>
          <w:color w:val="000000" w:themeColor="text1"/>
          <w:sz w:val="26"/>
          <w:szCs w:val="26"/>
          <w:lang w:eastAsia="ru-RU"/>
        </w:rPr>
        <w:t>о ва</w:t>
      </w:r>
      <w:proofErr w:type="gramEnd"/>
      <w:r w:rsidRPr="006256F5">
        <w:rPr>
          <w:rFonts w:ascii="Times New Tojik" w:eastAsia="Times New Roman" w:hAnsi="Times New Tojik"/>
          <w:color w:val="000000" w:themeColor="text1"/>
          <w:sz w:val="26"/>
          <w:szCs w:val="26"/>
          <w:lang w:eastAsia="ru-RU"/>
        </w:rPr>
        <w:t xml:space="preserve"> воситаіои дигари техникњ дастраси шаірвандон бошад.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3. Муітавои муроїиатіои шифоіњ дар китоби ѕабули муроїиаткунандагон дарї карда мешавад. </w:t>
      </w:r>
      <w:proofErr w:type="gramStart"/>
      <w:r w:rsidRPr="006256F5">
        <w:rPr>
          <w:rFonts w:ascii="Times New Tojik" w:eastAsia="Times New Roman" w:hAnsi="Times New Tojik"/>
          <w:color w:val="000000" w:themeColor="text1"/>
          <w:sz w:val="26"/>
          <w:szCs w:val="26"/>
          <w:lang w:eastAsia="ru-RU"/>
        </w:rPr>
        <w:t>Дар сурате, ки іодиса ва іолатіои дар муроїиати шифоіњ иброзгардида аён бошанд ва санїиши иловагиро талаб накунанд, посух ба муроїиаткунандагон бо розигии оніо зимни ѕабули шахсњ мумкин аст ба тариѕи шифоіњ дода шавад ва дар ин бора дар китоби ѕабули муроїиаткунандагон ѕайд гузошта мешавад.</w:t>
      </w:r>
      <w:proofErr w:type="gramEnd"/>
      <w:r w:rsidRPr="006256F5">
        <w:rPr>
          <w:rFonts w:ascii="Times New Tojik" w:eastAsia="Times New Roman" w:hAnsi="Times New Tojik"/>
          <w:color w:val="000000" w:themeColor="text1"/>
          <w:sz w:val="26"/>
          <w:szCs w:val="26"/>
          <w:lang w:eastAsia="ru-RU"/>
        </w:rPr>
        <w:t xml:space="preserve"> Агар муроїиати шифоіњ дар рафти ѕабули шахсњ бинобар зарурати санїиши иловагњ іалли худро наёбад, іуїїати алоіида дар шакли вараѕаи ѕабули муроїиаткунанда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расмият дароварда шуда, дар он муітавои муроїиат ѕайд карда мешавад ва он іамчун муроїиати хаттњ мавриди баррасњ ѕарор мегирад.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4. Муроїиатіои хаттии зимни ѕабули шахсњ супоридашуда,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ѕайд гирифта шуда, бо тартиби муѕаррарнамудаи Ѕонуни мазкур баррасњ карда мешаванд.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5. Шахсони мансабдор ва шахсони ваколатдоршуда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 надоранд, ѕабули шахсони воѕењ ва намояндаи шахсони іуѕуѕиро рад намоянд, агар масъалаіои дар муроїиат зикршуда ба салоіияти іамин маѕомоту ташкилот мансуб бошанд, ба истиснои іолатіое, ки ѕаблан зимни ѕабули шахсњ муроїиати муроїиаткунанда айнан бо іамин мазмун іал гардида, дар ин хусус ў хабардор бошад ё ин ки тавассути мактуб їавоб (муроїиати такрорњ) ирсол гардида бошад.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6. Агар дар муроїиат масъалаіое гузошта шуда бошанд, ки іалли оніо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салоіияти маѕомоту ташкилоти дахлдор дохил намешавад, ба муроїиаткунанда дар хусуси ба кадом маѕомот муроїиат намудан фаімонида мешавад.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7. Агар муроїиаткунанда зимни ѕабули шахсњ нисбати шахси мансабдор ё шахси ваколатдоршудае, ки ѕабули шахсиро анїом медиіад муносибати беэітиромона зоіир намуда, ба истифодаи ифодаіои ѕабеі, таіѕиркунанда, таідид ба іаёту саломатии ў ё аъзои оилааш роі диіад, шахси мансабдор ё шахси ваколатдоршуда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ѕ дорад ѕабулро ѕатъ намояд. </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8. Бо ѕарори роібари маѕомоту ташкилоти дахлдор ѕабули шахсии сайёр, инчунин номнавис намудани пешакиро барои чунин ѕабул ташкил кардан мумкин аст.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9. Іангоми ѕабули шахсњ бо ѕарори роібари маѕомоту ташкилоти дахлдор ва розигии хаттии муроїиаткунанда мумкин аст воситаіои техникии махсус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монанди, сабти видеоњ ё аудиоњ, расмгирњ истифода 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10. Зимни муроїиати шифоіњ муроїиаткунанда бояд іуїїатіои тасдиѕкунандаи шахсиятро пешниіод намоянд. Намояндаи муроїиаткунанда, инчунин бояд іуїїатіои тасдиѕкунандаи ваколаташро пешниіод намояд.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13" w:name="A000000014"/>
      <w:bookmarkEnd w:id="13"/>
      <w:r w:rsidRPr="006256F5">
        <w:rPr>
          <w:rFonts w:ascii="Times New Tojik" w:eastAsia="Times New Roman" w:hAnsi="Times New Tojik"/>
          <w:b/>
          <w:bCs/>
          <w:color w:val="000000" w:themeColor="text1"/>
          <w:sz w:val="26"/>
          <w:szCs w:val="26"/>
          <w:lang w:eastAsia="ru-RU"/>
        </w:rPr>
        <w:lastRenderedPageBreak/>
        <w:t xml:space="preserve">Моддаи 10. Талабот </w:t>
      </w:r>
      <w:proofErr w:type="gramStart"/>
      <w:r w:rsidRPr="006256F5">
        <w:rPr>
          <w:rFonts w:ascii="Times New Tojik" w:eastAsia="Times New Roman" w:hAnsi="Times New Tojik"/>
          <w:b/>
          <w:bCs/>
          <w:color w:val="000000" w:themeColor="text1"/>
          <w:sz w:val="26"/>
          <w:szCs w:val="26"/>
          <w:lang w:eastAsia="ru-RU"/>
        </w:rPr>
        <w:t>ба</w:t>
      </w:r>
      <w:proofErr w:type="gramEnd"/>
      <w:r w:rsidRPr="006256F5">
        <w:rPr>
          <w:rFonts w:ascii="Times New Tojik" w:eastAsia="Times New Roman" w:hAnsi="Times New Tojik"/>
          <w:b/>
          <w:bCs/>
          <w:color w:val="000000" w:themeColor="text1"/>
          <w:sz w:val="26"/>
          <w:szCs w:val="26"/>
          <w:lang w:eastAsia="ru-RU"/>
        </w:rPr>
        <w:t xml:space="preserve"> муроїиатіои хаттњ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1. Шахси воѕењ дар муроїиати хаттњ бояд насаб, ном, номи падар, сурољаи маіалли истиѕомат, маълумот оид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маіали воѕеии истиѕомат (агар чунин іолат їой дошта бошад), муітавои муроїиатро дарї намуда, онро имзо намояд.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 Дар муроїиати шахси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бояд номи пурраи шахси іуѕуѕњ, сурољаи маіалли їойгиршавњ, сана, раѕами содиротњ ва муітавои муроїиат нишон дода шаванд. Муроїиат бояд аз їониби шахси мансабдор ё ваколатдоршуда имзо карда 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3. Ба муроїиатіое, ки тавассути намояндаи шахси воѕењ </w:t>
      </w:r>
      <w:proofErr w:type="gramStart"/>
      <w:r w:rsidRPr="006256F5">
        <w:rPr>
          <w:rFonts w:ascii="Times New Tojik" w:eastAsia="Times New Roman" w:hAnsi="Times New Tojik"/>
          <w:color w:val="000000" w:themeColor="text1"/>
          <w:sz w:val="26"/>
          <w:szCs w:val="26"/>
          <w:lang w:eastAsia="ru-RU"/>
        </w:rPr>
        <w:t>ё</w:t>
      </w:r>
      <w:proofErr w:type="gramEnd"/>
      <w:r w:rsidRPr="006256F5">
        <w:rPr>
          <w:rFonts w:ascii="Times New Tojik" w:eastAsia="Times New Roman" w:hAnsi="Times New Tojik"/>
          <w:color w:val="000000" w:themeColor="text1"/>
          <w:sz w:val="26"/>
          <w:szCs w:val="26"/>
          <w:lang w:eastAsia="ru-RU"/>
        </w:rPr>
        <w:t xml:space="preserve"> іуѕуѕњ пешниіод карда мешаванд, іуїїати тасдиѕкунандаи ваколати намоянда замима карда мешавад. </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4. Муроїиатіои хаттњ тавассути хизматрасонии алоѕаи почта, зимни ѕабули шахсњ, тавассути хаткашон ё бо </w:t>
      </w:r>
      <w:proofErr w:type="gramStart"/>
      <w:r w:rsidRPr="006256F5">
        <w:rPr>
          <w:rFonts w:ascii="Times New Tojik" w:eastAsia="Times New Roman" w:hAnsi="Times New Tojik"/>
          <w:color w:val="000000" w:themeColor="text1"/>
          <w:sz w:val="26"/>
          <w:szCs w:val="26"/>
          <w:lang w:eastAsia="ru-RU"/>
        </w:rPr>
        <w:t>роіи</w:t>
      </w:r>
      <w:proofErr w:type="gramEnd"/>
      <w:r w:rsidRPr="006256F5">
        <w:rPr>
          <w:rFonts w:ascii="Times New Tojik" w:eastAsia="Times New Roman" w:hAnsi="Times New Tojik"/>
          <w:color w:val="000000" w:themeColor="text1"/>
          <w:sz w:val="26"/>
          <w:szCs w:val="26"/>
          <w:lang w:eastAsia="ru-RU"/>
        </w:rPr>
        <w:t xml:space="preserve"> сабт намудани арзу шикоят ё таклифіои худ дар китоби арзу шикоятіои маѕомоту ташкилоти дахлдор пешниіод карда мешаванд.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5. Іангоми зарурат,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барои тасдиѕи ваїііояшон іуїїатіо (мавод) ё нусхаи оніоро ба муроїиати хаттиашон замима менамоянд.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14" w:name="A000000015"/>
      <w:bookmarkEnd w:id="14"/>
      <w:r w:rsidRPr="006256F5">
        <w:rPr>
          <w:rFonts w:ascii="Times New Tojik" w:eastAsia="Times New Roman" w:hAnsi="Times New Tojik"/>
          <w:b/>
          <w:bCs/>
          <w:color w:val="000000" w:themeColor="text1"/>
          <w:sz w:val="26"/>
          <w:szCs w:val="26"/>
          <w:lang w:eastAsia="ru-RU"/>
        </w:rPr>
        <w:t xml:space="preserve">Моддаи 11. Талабот </w:t>
      </w:r>
      <w:proofErr w:type="gramStart"/>
      <w:r w:rsidRPr="006256F5">
        <w:rPr>
          <w:rFonts w:ascii="Times New Tojik" w:eastAsia="Times New Roman" w:hAnsi="Times New Tojik"/>
          <w:b/>
          <w:bCs/>
          <w:color w:val="000000" w:themeColor="text1"/>
          <w:sz w:val="26"/>
          <w:szCs w:val="26"/>
          <w:lang w:eastAsia="ru-RU"/>
        </w:rPr>
        <w:t>ба</w:t>
      </w:r>
      <w:proofErr w:type="gramEnd"/>
      <w:r w:rsidRPr="006256F5">
        <w:rPr>
          <w:rFonts w:ascii="Times New Tojik" w:eastAsia="Times New Roman" w:hAnsi="Times New Tojik"/>
          <w:b/>
          <w:bCs/>
          <w:color w:val="000000" w:themeColor="text1"/>
          <w:sz w:val="26"/>
          <w:szCs w:val="26"/>
          <w:lang w:eastAsia="ru-RU"/>
        </w:rPr>
        <w:t xml:space="preserve"> муроїиатіои электронњ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1. Муроїиатіои электронњ дар шакли іуїїати электронии бо имзои электронии раѕамњ тасдиѕшуда ва дорои дигар маълумотіои барои іуїїатіои электронњ іатмњ, ки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муѕаррар намудааст, пешниіод карда мешавад.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 Дар муроїиатіо насаб, ном, номи падари шахси воѕењ, номи пурраи шахси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сурољаи почтаи электронии муроїиаткунандагон ва муітавои муроїиат зикр карда мешаванд.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3. Муроїиатіои электронњ метавонанд дорои маълумоти иловагњ дар бораи муроїиаткунанда бошанд, аз їумла сурољаи маіалли їойгиршавњ, раѕами факс, раѕами телефон ва дигарі</w:t>
      </w:r>
      <w:proofErr w:type="gramStart"/>
      <w:r w:rsidRPr="006256F5">
        <w:rPr>
          <w:rFonts w:ascii="Times New Tojik" w:eastAsia="Times New Roman" w:hAnsi="Times New Tojik"/>
          <w:color w:val="000000" w:themeColor="text1"/>
          <w:sz w:val="26"/>
          <w:szCs w:val="26"/>
          <w:lang w:eastAsia="ru-RU"/>
        </w:rPr>
        <w:t>о</w:t>
      </w:r>
      <w:proofErr w:type="gramEnd"/>
      <w:r w:rsidRPr="006256F5">
        <w:rPr>
          <w:rFonts w:ascii="Times New Tojik" w:eastAsia="Times New Roman" w:hAnsi="Times New Tojik"/>
          <w:color w:val="000000" w:themeColor="text1"/>
          <w:sz w:val="26"/>
          <w:szCs w:val="26"/>
          <w:lang w:eastAsia="ru-RU"/>
        </w:rPr>
        <w:t>.</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15" w:name="A000000016"/>
      <w:bookmarkEnd w:id="15"/>
      <w:r w:rsidRPr="006256F5">
        <w:rPr>
          <w:rFonts w:ascii="Times New Tojik" w:eastAsia="Times New Roman" w:hAnsi="Times New Tojik"/>
          <w:b/>
          <w:bCs/>
          <w:color w:val="000000" w:themeColor="text1"/>
          <w:sz w:val="26"/>
          <w:szCs w:val="26"/>
          <w:lang w:eastAsia="ru-RU"/>
        </w:rPr>
        <w:t xml:space="preserve">Моддаи 12. Талабот </w:t>
      </w:r>
      <w:proofErr w:type="gramStart"/>
      <w:r w:rsidRPr="006256F5">
        <w:rPr>
          <w:rFonts w:ascii="Times New Tojik" w:eastAsia="Times New Roman" w:hAnsi="Times New Tojik"/>
          <w:b/>
          <w:bCs/>
          <w:color w:val="000000" w:themeColor="text1"/>
          <w:sz w:val="26"/>
          <w:szCs w:val="26"/>
          <w:lang w:eastAsia="ru-RU"/>
        </w:rPr>
        <w:t>ба</w:t>
      </w:r>
      <w:proofErr w:type="gramEnd"/>
      <w:r w:rsidRPr="006256F5">
        <w:rPr>
          <w:rFonts w:ascii="Times New Tojik" w:eastAsia="Times New Roman" w:hAnsi="Times New Tojik"/>
          <w:b/>
          <w:bCs/>
          <w:color w:val="000000" w:themeColor="text1"/>
          <w:sz w:val="26"/>
          <w:szCs w:val="26"/>
          <w:lang w:eastAsia="ru-RU"/>
        </w:rPr>
        <w:t xml:space="preserve"> муроїиатіо тавассути алоѕаи телефонњ (мобилњ)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1. Муроїиатіое, ки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воситаи алоѕаи телефонњ (мобилњ) ба маѕомоту ташкилоти дахлдор арз карда мешаванд, бо тартиби муѕаррарнамудаи Ѕонуни мазкур баррасњ карда мешаванд.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 Зимни муроїиат намудан тавассути алоѕаи телефонњ (мобилњ) бояд муітавои муроїиат, насаб, ном ва номи падари муроїиаткунанда, сурољаи маіалли истиѕомат ё їойгиршавии шахси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раѕами телефон (мобилњ) сурољаи почтаи электронњ баён карда 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3. Шахси мансабдор ё шахси ваколатдоршуда, ки муроїиати телефонњ (мобилњ)-ро ѕабул намудааст, дар шакли вараѕаи ѕабули муроїиати телефонњ (мобилњ) іуїїати алоіида, таіия мекунад, ки дар он муітавои муроїиат, насаб, ном ва номи падари муроїиаткунанда, сурољаи маіалли истиѕомат ё їоигиршавии шахси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ѕњ, </w:t>
      </w:r>
      <w:r w:rsidRPr="006256F5">
        <w:rPr>
          <w:rFonts w:ascii="Times New Tojik" w:eastAsia="Times New Roman" w:hAnsi="Times New Tojik"/>
          <w:color w:val="000000" w:themeColor="text1"/>
          <w:sz w:val="26"/>
          <w:szCs w:val="26"/>
          <w:lang w:eastAsia="ru-RU"/>
        </w:rPr>
        <w:lastRenderedPageBreak/>
        <w:t xml:space="preserve">раѕами телефон (мобилњ), сурољаи почтаи электрониро дарї карда, онро бо имзои худ тасдиѕ менамояд. </w:t>
      </w:r>
    </w:p>
    <w:p w:rsidR="006256F5" w:rsidRPr="006256F5" w:rsidRDefault="006256F5" w:rsidP="006256F5">
      <w:pPr>
        <w:spacing w:before="100" w:beforeAutospacing="1" w:after="100" w:afterAutospacing="1" w:line="240" w:lineRule="auto"/>
        <w:jc w:val="both"/>
        <w:outlineLvl w:val="3"/>
        <w:rPr>
          <w:rFonts w:ascii="Times New Tojik" w:eastAsia="Times New Roman" w:hAnsi="Times New Tojik"/>
          <w:b/>
          <w:bCs/>
          <w:color w:val="000000" w:themeColor="text1"/>
          <w:sz w:val="26"/>
          <w:szCs w:val="26"/>
          <w:lang w:eastAsia="ru-RU"/>
        </w:rPr>
      </w:pPr>
      <w:bookmarkStart w:id="16" w:name="A000000017"/>
      <w:bookmarkEnd w:id="16"/>
      <w:r w:rsidRPr="006256F5">
        <w:rPr>
          <w:rFonts w:ascii="Times New Tojik" w:eastAsia="Times New Roman" w:hAnsi="Times New Tojik"/>
          <w:b/>
          <w:bCs/>
          <w:color w:val="000000" w:themeColor="text1"/>
          <w:sz w:val="26"/>
          <w:szCs w:val="26"/>
          <w:lang w:eastAsia="ru-RU"/>
        </w:rPr>
        <w:t>БОБИ 4. ТАРТИБИ ПЕШНИІОД ВА МУРОЇИАТІОИ ШАХСОНИ ВОЅЕЊ ВА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ЅЊ ВА БАРРАСИИ ОНІО</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17" w:name="A000000018"/>
      <w:bookmarkEnd w:id="17"/>
      <w:r w:rsidRPr="006256F5">
        <w:rPr>
          <w:rFonts w:ascii="Times New Tojik" w:eastAsia="Times New Roman" w:hAnsi="Times New Tojik"/>
          <w:b/>
          <w:bCs/>
          <w:color w:val="000000" w:themeColor="text1"/>
          <w:sz w:val="26"/>
          <w:szCs w:val="26"/>
          <w:lang w:eastAsia="ru-RU"/>
        </w:rPr>
        <w:t>Моддаи 13. Тартиби пешниіоди муроїиатіои шахсони воѕењ ва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1. Муроїиатіои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бевосита ба маѕомоту ташкилоти дахлдор, ки баррасии масъалаіои дар муроїиат дарїгардида ба салоіияти оніо мансуб аст ё бо тартиби тобеияти идоравњ ба маѕомоти болоњ, ки шахси амалаш мавриди шикоят ѕароргирифта тобеи он аст, пешниіод карда мешаванд.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іуѕуѕ доранд шахсан ё тавассути намояндаи ваколатдори худ муроїиати хаттии худро ба маѕомоту ташкилоти дахлдор ба воситаи алоѕаи почта ё почтаи электронњ ирсол намоянд. Ба манфиати ноболиљон, шахсони љайриѕобили амал ё ѕобилияти амалашон маідуд бо тартиби пешбининамудаи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намояндагони ѕонунии оніо ё маѕомоти ваколатдор муроїиатіоро пешниіод менамоянд.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18" w:name="A000000019"/>
      <w:bookmarkEnd w:id="18"/>
      <w:r w:rsidRPr="006256F5">
        <w:rPr>
          <w:rFonts w:ascii="Times New Tojik" w:eastAsia="Times New Roman" w:hAnsi="Times New Tojik"/>
          <w:b/>
          <w:bCs/>
          <w:color w:val="000000" w:themeColor="text1"/>
          <w:sz w:val="26"/>
          <w:szCs w:val="26"/>
          <w:lang w:eastAsia="ru-RU"/>
        </w:rPr>
        <w:t>Моддаи 14. Муілати пешниіоди муроїиатіои шахсони воѕењ ва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1. Барои пешниіоди ариза, дархост, таклиф аз їониби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муілат муѕаррар карда намешавад.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іуѕуѕ доранд шикоятіои худро дар муддати се сол аз рўзи огоі шудани оніо оид ба вайрон гардидани іуѕуѕу озодиіо ва манфиати ѕонунии худ пешниіод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3. Барѕарор намудани муілати бо сабабіои узрнок гузаронидашуда (бемории вазнин, маъюбњ, сафари хизматии дарозмуддат ва љайра), ки бо іуїїатіои дахлдор тасдиѕ гардидаанд,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ваколати роібари маѕомоту ташкилоти дахлдор (шахси бо супориши ў баррасикунандаи муроїиат) мансуб мебошад.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19" w:name="A000000020"/>
      <w:bookmarkEnd w:id="19"/>
      <w:r w:rsidRPr="006256F5">
        <w:rPr>
          <w:rFonts w:ascii="Times New Tojik" w:eastAsia="Times New Roman" w:hAnsi="Times New Tojik"/>
          <w:b/>
          <w:bCs/>
          <w:color w:val="000000" w:themeColor="text1"/>
          <w:sz w:val="26"/>
          <w:szCs w:val="26"/>
          <w:lang w:eastAsia="ru-RU"/>
        </w:rPr>
        <w:t>Моддаи 15. Ѕабул, баѕайдгирњ ва баіисобгирии муроїиатіои шахсони воѕењ ва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1. Муроїиатіое, ки бо тартиби муѕаррарнамудаи Ѕонуни мазкур пешниіод шудаанд, бояд аз їониби маѕомоту ташкилоти дахлдор ѕабул карда, дар вараѕаи иттилоотњ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ѕайд гузошта ва бо додани раѕами алоіида ба іар як муроїиат ба іисоб гирифта шаванд. Рад кардани ѕабули муроїиатіои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манъ аст.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2. Муроїиатіои воридгардида, новобаста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тобеияти идоравии оніо, бояд дар маѕомоту ташкилоти дахлдор ба ѕайд гирифта 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3. Баіисобгирии муроїиатіои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аз їониби маѕомоту ташкилоти баррасикунандаи муроїиат анїом дода мешавад.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lastRenderedPageBreak/>
        <w:t>4. Тартиби коргузорњ ва баіисобгирии омориро оид ба муроїиатіои шахсони воѕењ ва іуѕуѕњ Іукумати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муѕаррар менамояд.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5. Масъулият оид ба ташкили ѕабул, баѕайдгирњ, дар муілати муѕарраргардида баррасњ намудан ва баіисобгирии омории муроїиатіои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ба зиммаи роібарони маѕомоту ташкилоти дахлдор вогузор карда мешавад.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6. Баррасии муроїиатіои шахсони воѕењ ва іуѕуѕњ ройгон мебошад, агар бо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тартиби дигар пешбинњ нагардида бошад.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20" w:name="A000000021"/>
      <w:bookmarkEnd w:id="20"/>
      <w:r w:rsidRPr="006256F5">
        <w:rPr>
          <w:rFonts w:ascii="Times New Tojik" w:eastAsia="Times New Roman" w:hAnsi="Times New Tojik"/>
          <w:b/>
          <w:bCs/>
          <w:color w:val="000000" w:themeColor="text1"/>
          <w:sz w:val="26"/>
          <w:szCs w:val="26"/>
          <w:lang w:eastAsia="ru-RU"/>
        </w:rPr>
        <w:t>Моддаи 16.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ѕіои шахсони воѕењ ва іуѕуѕњ зимни баррасии муроїиати оніо</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ѕие, ки муроїиат пешниіод намудаанд, іуѕуѕ доранд: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дар баррасии муроїиат бевосита ширкат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шахсан ба шахсони мансабдор ва ваколатдоршудае, ки муроїиатро баррасњ мекунанд, ваїііои худро </w:t>
      </w:r>
      <w:proofErr w:type="gramStart"/>
      <w:r w:rsidRPr="006256F5">
        <w:rPr>
          <w:rFonts w:ascii="Times New Tojik" w:eastAsia="Times New Roman" w:hAnsi="Times New Tojik"/>
          <w:color w:val="000000" w:themeColor="text1"/>
          <w:sz w:val="26"/>
          <w:szCs w:val="26"/>
          <w:lang w:eastAsia="ru-RU"/>
        </w:rPr>
        <w:t>из</w:t>
      </w:r>
      <w:proofErr w:type="gramEnd"/>
      <w:r w:rsidRPr="006256F5">
        <w:rPr>
          <w:rFonts w:ascii="Times New Tojik" w:eastAsia="Times New Roman" w:hAnsi="Times New Tojik"/>
          <w:color w:val="000000" w:themeColor="text1"/>
          <w:sz w:val="26"/>
          <w:szCs w:val="26"/>
          <w:lang w:eastAsia="ru-RU"/>
        </w:rPr>
        <w:t>іор кунанд;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барои тасдиѕи муроїиати худ іуїїаті</w:t>
      </w:r>
      <w:proofErr w:type="gramStart"/>
      <w:r w:rsidRPr="006256F5">
        <w:rPr>
          <w:rFonts w:ascii="Times New Tojik" w:eastAsia="Times New Roman" w:hAnsi="Times New Tojik"/>
          <w:color w:val="000000" w:themeColor="text1"/>
          <w:sz w:val="26"/>
          <w:szCs w:val="26"/>
          <w:lang w:eastAsia="ru-RU"/>
        </w:rPr>
        <w:t>о ва</w:t>
      </w:r>
      <w:proofErr w:type="gramEnd"/>
      <w:r w:rsidRPr="006256F5">
        <w:rPr>
          <w:rFonts w:ascii="Times New Tojik" w:eastAsia="Times New Roman" w:hAnsi="Times New Tojik"/>
          <w:color w:val="000000" w:themeColor="text1"/>
          <w:sz w:val="26"/>
          <w:szCs w:val="26"/>
          <w:lang w:eastAsia="ru-RU"/>
        </w:rPr>
        <w:t xml:space="preserve"> маводи иловагиро пешниіод ё дар бораи талаб кардани оніо дархост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бо маводи їамъовардашуда шинос шаванд, агар ин іолат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ѕу озодиіо ва манфиати ѕонунии шахсони дигарро халалдор насозад, инчунин іуїїатіо дорои маълумоти сирри давлатњ ё дигар сирри бо ѕонун іифзшаванда набошанд;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оид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рафти баррасии муроїиат маълумот гиранд; - аз </w:t>
      </w:r>
      <w:proofErr w:type="gramStart"/>
      <w:r w:rsidRPr="006256F5">
        <w:rPr>
          <w:rFonts w:ascii="Times New Tojik" w:eastAsia="Times New Roman" w:hAnsi="Times New Tojik"/>
          <w:color w:val="000000" w:themeColor="text1"/>
          <w:sz w:val="26"/>
          <w:szCs w:val="26"/>
          <w:lang w:eastAsia="ru-RU"/>
        </w:rPr>
        <w:t>р</w:t>
      </w:r>
      <w:proofErr w:type="gramEnd"/>
      <w:r w:rsidRPr="006256F5">
        <w:rPr>
          <w:rFonts w:ascii="Times New Tojik" w:eastAsia="Times New Roman" w:hAnsi="Times New Tojik"/>
          <w:color w:val="000000" w:themeColor="text1"/>
          <w:sz w:val="26"/>
          <w:szCs w:val="26"/>
          <w:lang w:eastAsia="ru-RU"/>
        </w:rPr>
        <w:t>ўи моіияти масъалаіои дар муроїиат изіоршуда їавоби хаттњ гиранд, ба истиснои іолатіои дар ѕисми 1 моддаи 19 Ѕонуни мазкур зикргардида, дар бораи фиристодани муроїиат ба маѕомоту ташкилоти дахлдори дигар, ки іал кардани масъалаіои дар муроїиат изіоршуда ба салоіияти оніо мансуб аст;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то моіиятан баррасњ гардидани муроїиат їиіати бозпас намудани он дархост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їуброни зарари расонидашударо аз шахсони гунаігор бо тартиби муѕаррарнамудани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 xml:space="preserve">оїикистон талаб намоянд; </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нисбат ба натиїаи баррасии муроїиат ё аз амал (беамалњ)-и шахсони баррасикунандаи муроїиат бо тартиби муѕаррарнамудаи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ба маѕомоти болоњ ва (ё) суд шикоят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іуѕуѕіои дигари пешбининамудаи Ѕонуни мазкур ва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оїикистонро амалњ намоянд.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21" w:name="A000000022"/>
      <w:bookmarkEnd w:id="21"/>
      <w:r w:rsidRPr="006256F5">
        <w:rPr>
          <w:rFonts w:ascii="Times New Tojik" w:eastAsia="Times New Roman" w:hAnsi="Times New Tojik"/>
          <w:b/>
          <w:bCs/>
          <w:color w:val="000000" w:themeColor="text1"/>
          <w:sz w:val="26"/>
          <w:szCs w:val="26"/>
          <w:lang w:eastAsia="ru-RU"/>
        </w:rPr>
        <w:t>Моддаи 17. Уідадориіои маѕомоту ташкилоти дахлдор, ки муроїиатіои шахсони воѕењ ва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ѕиро баррасњ менамоянд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lastRenderedPageBreak/>
        <w:t>1. Муроїиатіои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ѕии ба маѕомоту ташкилоти дахлдор воридгардида бо тартиби муѕаррарнамудаи Ѕонуни мазкур мавриди баррасњ ѕарор дода мешаванд.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 Маѕомоти баррасикунандаи муроїиат уідадоранд: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баррасии воѕеъбинона, холисона, бељаразона ва сариваѕтии муроїиатіоро таъмин намуда, масъалаіои гузошташударо іангоми зарурат бо иштироки муроїиаткунандагон, даъвати шахсони дахлдор санїанд;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барои пурра, холисона ва іаматарафа баррасњ намудани муроїиат аз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ва аз маѕомоту ташкилоти дахлдор маводи заруриро талаб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барои барѕарор кардан ва (ё) іифзи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ѕу озодиіо ва манфиатіои ѕонунии вайронгардидаи шахсони воѕењ ва іуѕуѕњ чораїўњ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аз рўи моіияти масъалаіои дар муроїиат гузошташуда, ба истиснои іолатіои дар ѕисміои 1 ва 4 моддаи 19 Ѕонуни мазкур пешбинигардида, ба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посухи хаттњ диіанд;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муроїиаткунандаро дар мўілати се </w:t>
      </w:r>
      <w:proofErr w:type="gramStart"/>
      <w:r w:rsidRPr="006256F5">
        <w:rPr>
          <w:rFonts w:ascii="Times New Tojik" w:eastAsia="Times New Roman" w:hAnsi="Times New Tojik"/>
          <w:color w:val="000000" w:themeColor="text1"/>
          <w:sz w:val="26"/>
          <w:szCs w:val="26"/>
          <w:lang w:eastAsia="ru-RU"/>
        </w:rPr>
        <w:t>р</w:t>
      </w:r>
      <w:proofErr w:type="gramEnd"/>
      <w:r w:rsidRPr="006256F5">
        <w:rPr>
          <w:rFonts w:ascii="Times New Tojik" w:eastAsia="Times New Roman" w:hAnsi="Times New Tojik"/>
          <w:color w:val="000000" w:themeColor="text1"/>
          <w:sz w:val="26"/>
          <w:szCs w:val="26"/>
          <w:lang w:eastAsia="ru-RU"/>
        </w:rPr>
        <w:t>ўз аз лаізаи ѕабули ѕарор оид ба ирсоли муроїиат барои баррасњ аз рўи тобеият ба дигар маѕомоту ташкилоти дахлдор хабардор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муроїиатро асоснок ва тибѕи ѕонун і</w:t>
      </w:r>
      <w:proofErr w:type="gramStart"/>
      <w:r w:rsidRPr="006256F5">
        <w:rPr>
          <w:rFonts w:ascii="Times New Tojik" w:eastAsia="Times New Roman" w:hAnsi="Times New Tojik"/>
          <w:color w:val="000000" w:themeColor="text1"/>
          <w:sz w:val="26"/>
          <w:szCs w:val="26"/>
          <w:lang w:eastAsia="ru-RU"/>
        </w:rPr>
        <w:t>ал</w:t>
      </w:r>
      <w:proofErr w:type="gramEnd"/>
      <w:r w:rsidRPr="006256F5">
        <w:rPr>
          <w:rFonts w:ascii="Times New Tojik" w:eastAsia="Times New Roman" w:hAnsi="Times New Tojik"/>
          <w:color w:val="000000" w:themeColor="text1"/>
          <w:sz w:val="26"/>
          <w:szCs w:val="26"/>
          <w:lang w:eastAsia="ru-RU"/>
        </w:rPr>
        <w:t xml:space="preserve"> намуда, иїрои онро назорат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посух ба муроїиат бояд бо забони давлатњ ва іангоми мавїуд будани дархост инчунин бо забоне, ки муроїиат навишта шудааст, вобаста ба іар як масъалаи гузошташуда, бо асосноккунии тасдиѕ ё рад намудани іолатіои зикршуда ва бо назардошти меъёріои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ки ба роібарњ гирифта шудаанд, омода карда 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доир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натиїаи баррасии муроїиат ба муроїиаткунанда иттилоот диіанд;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тартиби шикоят намуданро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муроїиаткунанда нисбати натиїаи баррасии муроїиат (посух ба муроїиат) фаімонида диіанд;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маълумотіоро оид ба баррасии муроїиатіои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мунтазам таілил намуда, барои бартараф намудани сабабу шароитіое, ки боиси вайронкунии іуѕуѕу озодиіо ва манфиатіои ѕонунии шахсони воѕењ ва іуѕуѕњ гардидаанд, тадбиріо андешанд;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уідадориіои дигари пешбининамудаи Ѕонуни мазкур ва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оїикистонро иїро намоянд.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22" w:name="A000000023"/>
      <w:bookmarkEnd w:id="22"/>
      <w:r w:rsidRPr="006256F5">
        <w:rPr>
          <w:rFonts w:ascii="Times New Tojik" w:eastAsia="Times New Roman" w:hAnsi="Times New Tojik"/>
          <w:b/>
          <w:bCs/>
          <w:color w:val="000000" w:themeColor="text1"/>
          <w:sz w:val="26"/>
          <w:szCs w:val="26"/>
          <w:lang w:eastAsia="ru-RU"/>
        </w:rPr>
        <w:t>Моддаи 18. Муілати баррасии муроїиатіои шахсони воѕењ ва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lastRenderedPageBreak/>
        <w:t>1. Муроїиатіои ба маѕомоту ташкилоти дахлдор пешниіодшуда дар давоми си рўз ва муроїиатіое, ки омўзишу таіѕиѕ</w:t>
      </w:r>
      <w:proofErr w:type="gramStart"/>
      <w:r w:rsidRPr="006256F5">
        <w:rPr>
          <w:rFonts w:ascii="Times New Tojik" w:eastAsia="Times New Roman" w:hAnsi="Times New Tojik"/>
          <w:color w:val="000000" w:themeColor="text1"/>
          <w:sz w:val="26"/>
          <w:szCs w:val="26"/>
          <w:lang w:eastAsia="ru-RU"/>
        </w:rPr>
        <w:t>и</w:t>
      </w:r>
      <w:proofErr w:type="gramEnd"/>
      <w:r w:rsidRPr="006256F5">
        <w:rPr>
          <w:rFonts w:ascii="Times New Tojik" w:eastAsia="Times New Roman" w:hAnsi="Times New Tojik"/>
          <w:color w:val="000000" w:themeColor="text1"/>
          <w:sz w:val="26"/>
          <w:szCs w:val="26"/>
          <w:lang w:eastAsia="ru-RU"/>
        </w:rPr>
        <w:t xml:space="preserve"> иловагиро талаб намекунанд, дар муілати понздаі рўз аз рўзи ба ѕайд гирифта шуданашон баррасњ карда мешаванд.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 Дар іолатіои истисноњ, инчунин дар іолатіои пешбининамудаи ѕисми 2 моддаи 20 Ѕонуни мазкур роібари маѕомоту ташкилоти дахлдор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 дорад муілати баррасии муроїиатро ба муддати на зиёдтар аз сњ рўз тамдид намуда, дар ин хусус ба муроїиаткунанда дар муілати се рўз хабар расонад.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23" w:name="A000000024"/>
      <w:bookmarkEnd w:id="23"/>
      <w:r w:rsidRPr="006256F5">
        <w:rPr>
          <w:rFonts w:ascii="Times New Tojik" w:eastAsia="Times New Roman" w:hAnsi="Times New Tojik"/>
          <w:b/>
          <w:bCs/>
          <w:color w:val="000000" w:themeColor="text1"/>
          <w:sz w:val="26"/>
          <w:szCs w:val="26"/>
          <w:lang w:eastAsia="ru-RU"/>
        </w:rPr>
        <w:t>Моддаи 19. Фиристондани муроїиатіои шахсони воѕењ ва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ѕњ барои баррасњ ба маѕомоту ташкилоти дахлдор аз рўи тобеият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1. Муроїиатіои хаттие, ки іалли масъалаіои дар он гузошташуда ба салоіияти маѕомот ва ташкилоти дахлдор мансуб нест, дар давоми се </w:t>
      </w:r>
      <w:proofErr w:type="gramStart"/>
      <w:r w:rsidRPr="006256F5">
        <w:rPr>
          <w:rFonts w:ascii="Times New Tojik" w:eastAsia="Times New Roman" w:hAnsi="Times New Tojik"/>
          <w:color w:val="000000" w:themeColor="text1"/>
          <w:sz w:val="26"/>
          <w:szCs w:val="26"/>
          <w:lang w:eastAsia="ru-RU"/>
        </w:rPr>
        <w:t>р</w:t>
      </w:r>
      <w:proofErr w:type="gramEnd"/>
      <w:r w:rsidRPr="006256F5">
        <w:rPr>
          <w:rFonts w:ascii="Times New Tojik" w:eastAsia="Times New Roman" w:hAnsi="Times New Tojik"/>
          <w:color w:val="000000" w:themeColor="text1"/>
          <w:sz w:val="26"/>
          <w:szCs w:val="26"/>
          <w:lang w:eastAsia="ru-RU"/>
        </w:rPr>
        <w:t xml:space="preserve">ўз аз рўзи ба ѕайд гирифтан ба маѕомоту ташкилоти салоіиятдоре, ки іалли масъалаіои дар муроїиатіо дарїгардида ба тобеияти оніо мансубанд, ирсол карда мешавад. Дар ин хусус муроїиаткунанда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таври хаттњ огоі карда мешавад.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2. Маѕомоту ташкилоти дахлдор дар мавриди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баррасии дигар маѕомоту ташкилот ирсол намудани муроїиати хаттњ, іангоми зарурат метавонанд аз оніо оид ба натиїаи баррасии муроїиат маълумот талаб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3. Ба шаіси мансабдор ё роібари маѕомоту ташкилоти дахлдор, ки ѕарор ё амал (беамалњ</w:t>
      </w:r>
      <w:proofErr w:type="gramStart"/>
      <w:r w:rsidRPr="006256F5">
        <w:rPr>
          <w:rFonts w:ascii="Times New Tojik" w:eastAsia="Times New Roman" w:hAnsi="Times New Tojik"/>
          <w:color w:val="000000" w:themeColor="text1"/>
          <w:sz w:val="26"/>
          <w:szCs w:val="26"/>
          <w:lang w:eastAsia="ru-RU"/>
        </w:rPr>
        <w:t>)-</w:t>
      </w:r>
      <w:proofErr w:type="gramEnd"/>
      <w:r w:rsidRPr="006256F5">
        <w:rPr>
          <w:rFonts w:ascii="Times New Tojik" w:eastAsia="Times New Roman" w:hAnsi="Times New Tojik"/>
          <w:color w:val="000000" w:themeColor="text1"/>
          <w:sz w:val="26"/>
          <w:szCs w:val="26"/>
          <w:lang w:eastAsia="ru-RU"/>
        </w:rPr>
        <w:t>и ў мавриди шикоят ѕарор гирифтааст, ирсол намудани шикоят барои баррасњ манъ аст.</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4. Агар муроїиат маълумотіои заруриро барои ирсол намудани он ба маѕомоту ташкилоти салоіиятдор надошта бошад, он дар муілати се рўз ба муаллиф баргардонида мешавад ва ба ў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ѕи бо тартиби муѕарраргардида ба маѕомоти болоњ ва (ё) суд шикоят овардан нисбат, ба ѕарор ё амал (беамалњ) тавзеі дода мешавад.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24" w:name="A000000025"/>
      <w:bookmarkEnd w:id="24"/>
      <w:r w:rsidRPr="006256F5">
        <w:rPr>
          <w:rFonts w:ascii="Times New Tojik" w:eastAsia="Times New Roman" w:hAnsi="Times New Tojik"/>
          <w:b/>
          <w:bCs/>
          <w:color w:val="000000" w:themeColor="text1"/>
          <w:sz w:val="26"/>
          <w:szCs w:val="26"/>
          <w:lang w:eastAsia="ru-RU"/>
        </w:rPr>
        <w:t>Моддаи 20. Моіиятан баррасњ намудани муроїиатіои шахсони воѕењ ва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ѕњ</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1. Муроїиатіое, ки ба маѕамоту ташкилоти дахлдор ворид гардидаанд, аз їониби шахсони мансабдор ва шахсони ваколатдоршуда, ки баррасии муроїиаті</w:t>
      </w:r>
      <w:proofErr w:type="gramStart"/>
      <w:r w:rsidRPr="006256F5">
        <w:rPr>
          <w:rFonts w:ascii="Times New Tojik" w:eastAsia="Times New Roman" w:hAnsi="Times New Tojik"/>
          <w:color w:val="000000" w:themeColor="text1"/>
          <w:sz w:val="26"/>
          <w:szCs w:val="26"/>
          <w:lang w:eastAsia="ru-RU"/>
        </w:rPr>
        <w:t>о</w:t>
      </w:r>
      <w:proofErr w:type="gramEnd"/>
      <w:r w:rsidRPr="006256F5">
        <w:rPr>
          <w:rFonts w:ascii="Times New Tojik" w:eastAsia="Times New Roman" w:hAnsi="Times New Tojik"/>
          <w:color w:val="000000" w:themeColor="text1"/>
          <w:sz w:val="26"/>
          <w:szCs w:val="26"/>
          <w:lang w:eastAsia="ru-RU"/>
        </w:rPr>
        <w:t xml:space="preserve"> ба зиммаашон вогузор карда шудааст, баррасњ карда мешаванд.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 Барои пурра, холисона ва дар муілати муѕаррарнамудаи Ѕонуни мазкур баррасњ намудани муроїиатіо шахсони мансабдор ва шахсони ваколатдоршуда іуѕук доранд іангоми зарурат барои гирифтани маълумотіои иловагњ дар доираи ваколатіои худ аз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ѕњ, маѕомоту ташкилоти дахлдор мавод талаб намоянд. Маѕомоту ташкилоти дахлдор тибѕи дархости маѕомоти баррасикунандаи муроїиат уідадоранд дар муілати панї </w:t>
      </w:r>
      <w:proofErr w:type="gramStart"/>
      <w:r w:rsidRPr="006256F5">
        <w:rPr>
          <w:rFonts w:ascii="Times New Tojik" w:eastAsia="Times New Roman" w:hAnsi="Times New Tojik"/>
          <w:color w:val="000000" w:themeColor="text1"/>
          <w:sz w:val="26"/>
          <w:szCs w:val="26"/>
          <w:lang w:eastAsia="ru-RU"/>
        </w:rPr>
        <w:t>р</w:t>
      </w:r>
      <w:proofErr w:type="gramEnd"/>
      <w:r w:rsidRPr="006256F5">
        <w:rPr>
          <w:rFonts w:ascii="Times New Tojik" w:eastAsia="Times New Roman" w:hAnsi="Times New Tojik"/>
          <w:color w:val="000000" w:themeColor="text1"/>
          <w:sz w:val="26"/>
          <w:szCs w:val="26"/>
          <w:lang w:eastAsia="ru-RU"/>
        </w:rPr>
        <w:t xml:space="preserve">ўз пас аз ворид шудани дархост маълумоти талабшударо ирсол намоянд, ба истиснои іуїїатіое (мавод), ки дорои маълумоти сирри давлатњ ё сирри дигари бо ѕонун іифзшаванда мебошанд ва ба оніо тартиби махсуси пешниіод муѕаррар гардидааст. Дар сурати љайриимкон будани пешниіоди маълумот, маѕомоту ташкилоти </w:t>
      </w:r>
      <w:r w:rsidRPr="006256F5">
        <w:rPr>
          <w:rFonts w:ascii="Times New Tojik" w:eastAsia="Times New Roman" w:hAnsi="Times New Tojik"/>
          <w:color w:val="000000" w:themeColor="text1"/>
          <w:sz w:val="26"/>
          <w:szCs w:val="26"/>
          <w:lang w:eastAsia="ru-RU"/>
        </w:rPr>
        <w:lastRenderedPageBreak/>
        <w:t xml:space="preserve">пешниіодкунандаи маълумот дар ин хусус бояд дар муілати се </w:t>
      </w:r>
      <w:proofErr w:type="gramStart"/>
      <w:r w:rsidRPr="006256F5">
        <w:rPr>
          <w:rFonts w:ascii="Times New Tojik" w:eastAsia="Times New Roman" w:hAnsi="Times New Tojik"/>
          <w:color w:val="000000" w:themeColor="text1"/>
          <w:sz w:val="26"/>
          <w:szCs w:val="26"/>
          <w:lang w:eastAsia="ru-RU"/>
        </w:rPr>
        <w:t>р</w:t>
      </w:r>
      <w:proofErr w:type="gramEnd"/>
      <w:r w:rsidRPr="006256F5">
        <w:rPr>
          <w:rFonts w:ascii="Times New Tojik" w:eastAsia="Times New Roman" w:hAnsi="Times New Tojik"/>
          <w:color w:val="000000" w:themeColor="text1"/>
          <w:sz w:val="26"/>
          <w:szCs w:val="26"/>
          <w:lang w:eastAsia="ru-RU"/>
        </w:rPr>
        <w:t>ўз ба таври хаттњ маѕомоти баррасикунандаи муроїиатро хабардор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3. Муроїиатіои хаттњ дар сурате баррасишуда эътароф карда мешаванд, агар іамаи масъалаіои дар муроїиат зикрёфта іал гардида, барои таъмини іифз, амалигардонњ ва барѕарорсозии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ѕу озодиіо ва манфиатіои ѕонунии муроїиаткунанда чораіо андешида, ба муроїиаткунанда їавоби хаттњ ирсол шуда бошад.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4. Дар сурати дар іузури муроїиаткунанда іал гардидани масъалаіои дар муроїиат зикршуда,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муроїиаткунанда їавоби хаттњ фиристонда намешавад, агар ў їавоби хаттиро талаб накунад. Дар чунин іолат натиїаи баррасии муроїиат бевосита дар худи матни муроїиат ё дар китоби арзу шикоятіо ѕайд гардида, муроїиаткунанда бо имзо онро тасдиѕ менамояд.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5. Муроїиати шифоіњ дар сурате баррасигардида іисоб меёбад, ки іамаи масъалаіои зимни ѕабули шахсњ ё тавассути алоѕаи телефонњ (мобилњ) изіоршуда іал гардида, барои таъмини іифз, амалигардонњ ва барѕарорсозии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ѕу озодиіо ва манфиатіои ѕонунии шахсони воѕењ ва іуѕуѕњ чораіо андешида, дар ин хусус муроїиаткунанда хабардор шуда бошад.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6. Іангоми дар муроїиатіо мавїуд набудани дархост, таклиф ё шикоят вобаста ба фаъолияти маѕомоту ташкилот ё дар оніо зикр гардидани сипосмандњ, чунин муроїиатіо ба маълумот гирифта шуда, ба оніо ї</w:t>
      </w:r>
      <w:proofErr w:type="gramStart"/>
      <w:r w:rsidRPr="006256F5">
        <w:rPr>
          <w:rFonts w:ascii="Times New Tojik" w:eastAsia="Times New Roman" w:hAnsi="Times New Tojik"/>
          <w:color w:val="000000" w:themeColor="text1"/>
          <w:sz w:val="26"/>
          <w:szCs w:val="26"/>
          <w:lang w:eastAsia="ru-RU"/>
        </w:rPr>
        <w:t>авоб</w:t>
      </w:r>
      <w:proofErr w:type="gramEnd"/>
      <w:r w:rsidRPr="006256F5">
        <w:rPr>
          <w:rFonts w:ascii="Times New Tojik" w:eastAsia="Times New Roman" w:hAnsi="Times New Tojik"/>
          <w:color w:val="000000" w:themeColor="text1"/>
          <w:sz w:val="26"/>
          <w:szCs w:val="26"/>
          <w:lang w:eastAsia="ru-RU"/>
        </w:rPr>
        <w:t>іо ирсол карда намешаванд.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7. Шахсони мансабдор ё ваколатдоршудаи маѕомот ё ташкилоти дахлдор, іангоми зарурат метавонанд бевосита муроїиатіоро бо баромадан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маіал (баррасии сайёр) баррасњ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8. Посухи муроїиатіоро роібар ё шахси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он ваколатдоршудаи маѕомоту ташкилоти дахлдор имзо менамояд.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9. Посух ба муроїиатіои дар шакли электронњ ё тавассути алоѕаи телефонњ (мобилњ) пешниіодшуда, ба сурољаи почтаи электронии дар муроїиат нишондодашуда ё ин ки дар шакли хаттњ ба сурољаи маіалли истиѕомати шахсони воѕењ </w:t>
      </w:r>
      <w:proofErr w:type="gramStart"/>
      <w:r w:rsidRPr="006256F5">
        <w:rPr>
          <w:rFonts w:ascii="Times New Tojik" w:eastAsia="Times New Roman" w:hAnsi="Times New Tojik"/>
          <w:color w:val="000000" w:themeColor="text1"/>
          <w:sz w:val="26"/>
          <w:szCs w:val="26"/>
          <w:lang w:eastAsia="ru-RU"/>
        </w:rPr>
        <w:t>ё</w:t>
      </w:r>
      <w:proofErr w:type="gramEnd"/>
      <w:r w:rsidRPr="006256F5">
        <w:rPr>
          <w:rFonts w:ascii="Times New Tojik" w:eastAsia="Times New Roman" w:hAnsi="Times New Tojik"/>
          <w:color w:val="000000" w:themeColor="text1"/>
          <w:sz w:val="26"/>
          <w:szCs w:val="26"/>
          <w:lang w:eastAsia="ru-RU"/>
        </w:rPr>
        <w:t xml:space="preserve"> їойгиршавии шахсони іуѕуѕњ ирсол карда мешавад. </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25" w:name="A000000026"/>
      <w:bookmarkEnd w:id="25"/>
      <w:r w:rsidRPr="006256F5">
        <w:rPr>
          <w:rFonts w:ascii="Times New Tojik" w:eastAsia="Times New Roman" w:hAnsi="Times New Tojik"/>
          <w:b/>
          <w:bCs/>
          <w:color w:val="000000" w:themeColor="text1"/>
          <w:sz w:val="26"/>
          <w:szCs w:val="26"/>
          <w:lang w:eastAsia="ru-RU"/>
        </w:rPr>
        <w:t>Моддаи 21. Баррасии муроїиатіои алоіида</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1. Муроїиатіои хаттњ ва электроние, ки дар оніо насаб, ном, номи падари шахси воѕењ, маълумот дар бораи сурољаи маіалли истиѕомат ё номи пурраи шахси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ѕњ ва сурољаи маіалли їойгиршавии он зикр нашудаанд ё хато нишон дода шудаанд, инчунин бе имзо (имзои электронии раѕамњ) пешниіод шудаанд, муроїиатіои беном дониста шуда, мавриди баррасњ ѕарор намегиранд, агар оніо дорои маълумот оид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тайёрњ барои содир кардани їиноят ё їинояти содиршуда набошанд.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 Муроїиатіои хаттњ ва электроние, ки дар оніо насаб, ном, номи падари шахси воѕењ, маълумот дар бораи сурољаи маіалли истиѕомат ё номи пурраи шахси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ѕњ ва сурољаи маіалли їойгиршавии он ба таври аниѕ зикр ёфтаанд, вале </w:t>
      </w:r>
      <w:r w:rsidRPr="006256F5">
        <w:rPr>
          <w:rFonts w:ascii="Times New Tojik" w:eastAsia="Times New Roman" w:hAnsi="Times New Tojik"/>
          <w:color w:val="000000" w:themeColor="text1"/>
          <w:sz w:val="26"/>
          <w:szCs w:val="26"/>
          <w:lang w:eastAsia="ru-RU"/>
        </w:rPr>
        <w:lastRenderedPageBreak/>
        <w:t>бидуни ризоят ва иїозати муроїиаткунанда пешниіод шудаанд, мавриди баррасњ ѕарор дода намешаванд.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3. Муроїиатіое, ки нисбат ба ѕарори суд пешниіод шудаанд, дар муілати се </w:t>
      </w:r>
      <w:proofErr w:type="gramStart"/>
      <w:r w:rsidRPr="006256F5">
        <w:rPr>
          <w:rFonts w:ascii="Times New Tojik" w:eastAsia="Times New Roman" w:hAnsi="Times New Tojik"/>
          <w:color w:val="000000" w:themeColor="text1"/>
          <w:sz w:val="26"/>
          <w:szCs w:val="26"/>
          <w:lang w:eastAsia="ru-RU"/>
        </w:rPr>
        <w:t>р</w:t>
      </w:r>
      <w:proofErr w:type="gramEnd"/>
      <w:r w:rsidRPr="006256F5">
        <w:rPr>
          <w:rFonts w:ascii="Times New Tojik" w:eastAsia="Times New Roman" w:hAnsi="Times New Tojik"/>
          <w:color w:val="000000" w:themeColor="text1"/>
          <w:sz w:val="26"/>
          <w:szCs w:val="26"/>
          <w:lang w:eastAsia="ru-RU"/>
        </w:rPr>
        <w:t>ўз аз рўзи ба ѕайд гирифта шудан ба муроїиаткунанда, ки онро ирсол намудааст, бо тавзеі додани тартиби шикоят овардан нисбат ба ѕарори суд баргардонида мешаванд.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4. </w:t>
      </w:r>
      <w:proofErr w:type="gramStart"/>
      <w:r w:rsidRPr="006256F5">
        <w:rPr>
          <w:rFonts w:ascii="Times New Tojik" w:eastAsia="Times New Roman" w:hAnsi="Times New Tojik"/>
          <w:color w:val="000000" w:themeColor="text1"/>
          <w:sz w:val="26"/>
          <w:szCs w:val="26"/>
          <w:lang w:eastAsia="ru-RU"/>
        </w:rPr>
        <w:t xml:space="preserve">Муроїиатіои дастїамъона бо тартиби муѕаррарнамудаи Ѕонуни мазкур баррасњ карда мешаванд. Іангоми зарурат, агар муроїиатіои дастїамъона диѕѕату эътибори махсуси їамъиятиро талаб намоянд, оніо ба таври сайёр дар маіалли истиѕомат ё маіалли їойгиршавии муроїиаткунандагон баррасњ ѕарда мешаванд, агар аз муроїиатіо тартиби дигар барнаояд. </w:t>
      </w:r>
      <w:proofErr w:type="gramEnd"/>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5. Агар іалли масъалаи дар муроїиат зикргардида ба якчанд маѕомот ё ташкилот вобаста бошад, муроїиат дар ѕисми дахлдор аз їониби маѕомот ё ташкилоте, ки ба он муроїиат ворид гардидааст, баррасњ карда шуда, ба муроїиаткунанда доир) ба салоіияти маѕомот ё ташкилоти дигар мансуб будани ѕисми масъалаи пешниіодшаванда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ѕи ў ба муроїиат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маѕомоту ташкилоти салоіиятдор фаімонида мешавад.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6. Дар сурати ба якчанд суроља ирсол шудани іамон як муроїиат, ки аз їониби маѕомоту ташкилоти салоіиятдор, ки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 xml:space="preserve">оїикистон муѕаррар намудааст, баррасњ карда мешавад. Дар ин сурат маѕомоту ташкилоти дигар бо тартиби пешбининамудаи ѕисми 1 моддаи 19 Ѕонуни мазкур муроїиатро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маѕомоту ташкилоти салоіиятдор ирсол менамоянд.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7. Муроїиатіое, ки дар матбуоти даврњ ва дигар воситаіои ахбори омма нашр ё тавассути оніо паін гардидаанд, бо тартиб ва муілати муѕаррарнамудаи Ѕонуни мазкур баррасњ шуда, аз натиїаи он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шахсони манфиатдор хабар расонида мешавад.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8. Маѕомоту ташкилоти дахлдор іангоми ѕабул намудани муроїиатіои хаттие, ки дар он ифодаіои ѕабеі ё таіѕиркунанда, таідид ба іаёт, саломатњ ва молу мулк баён гардидаанд,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 доранд чунин муроїиатіоро бе їавоб монанд. Дар ин хусус ба муроїиаткунанда оид ба номумкин будани суиистифода аз іуѕуѕи муроїиат хабар дода мешавад ё бо тартиби муѕаррарнамудаи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ба маѕомоти салоіиятдор шикоят пешниіод карда мешавад.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9. Агар хондани матни муроїиатіои хаттњ љайриимкон бошад, ба чунин муроїиатіо посух дода намешавад ва дар ин хусус дар муілати се </w:t>
      </w:r>
      <w:proofErr w:type="gramStart"/>
      <w:r w:rsidRPr="006256F5">
        <w:rPr>
          <w:rFonts w:ascii="Times New Tojik" w:eastAsia="Times New Roman" w:hAnsi="Times New Tojik"/>
          <w:color w:val="000000" w:themeColor="text1"/>
          <w:sz w:val="26"/>
          <w:szCs w:val="26"/>
          <w:lang w:eastAsia="ru-RU"/>
        </w:rPr>
        <w:t>р</w:t>
      </w:r>
      <w:proofErr w:type="gramEnd"/>
      <w:r w:rsidRPr="006256F5">
        <w:rPr>
          <w:rFonts w:ascii="Times New Tojik" w:eastAsia="Times New Roman" w:hAnsi="Times New Tojik"/>
          <w:color w:val="000000" w:themeColor="text1"/>
          <w:sz w:val="26"/>
          <w:szCs w:val="26"/>
          <w:lang w:eastAsia="ru-RU"/>
        </w:rPr>
        <w:t xml:space="preserve">ўз аз рўзи ба ѕайд гирифтани муроїиат бе муроїиаткунандае, ки муроїиатро ирсол намудааст, дар сурати хонда шудани ному насаб ва сурољаи маіалли истиѕомат ё маіалли їойгиршавњ </w:t>
      </w:r>
      <w:proofErr w:type="gramStart"/>
      <w:r w:rsidRPr="006256F5">
        <w:rPr>
          <w:rFonts w:ascii="Times New Tojik" w:eastAsia="Times New Roman" w:hAnsi="Times New Tojik"/>
          <w:color w:val="000000" w:themeColor="text1"/>
          <w:sz w:val="26"/>
          <w:szCs w:val="26"/>
          <w:lang w:eastAsia="ru-RU"/>
        </w:rPr>
        <w:t>хабар</w:t>
      </w:r>
      <w:proofErr w:type="gramEnd"/>
      <w:r w:rsidRPr="006256F5">
        <w:rPr>
          <w:rFonts w:ascii="Times New Tojik" w:eastAsia="Times New Roman" w:hAnsi="Times New Tojik"/>
          <w:color w:val="000000" w:themeColor="text1"/>
          <w:sz w:val="26"/>
          <w:szCs w:val="26"/>
          <w:lang w:eastAsia="ru-RU"/>
        </w:rPr>
        <w:t xml:space="preserve"> дода мешавад.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10. Муроїиатіои такрориро баррасњ намуда, шахси мансабдор ё шахси ваколатдоршуда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ѕ доранд, мукотиботро бо муроїиаткунанда бинобар беасос будани муроїиати навбатњ ѕатъ намоянд, агар муроїиати зикргардида ва муроїиати ѕаблњ ба іамон як маѕомоту ташкилоти дахлдор бо іамон як муітаво </w:t>
      </w:r>
      <w:r w:rsidRPr="006256F5">
        <w:rPr>
          <w:rFonts w:ascii="Times New Tojik" w:eastAsia="Times New Roman" w:hAnsi="Times New Tojik"/>
          <w:color w:val="000000" w:themeColor="text1"/>
          <w:sz w:val="26"/>
          <w:szCs w:val="26"/>
          <w:lang w:eastAsia="ru-RU"/>
        </w:rPr>
        <w:lastRenderedPageBreak/>
        <w:t>ирсол шуда, натиїаіои санїиши мукаммал мавїуд бошанд. Аз натиїаи ѕатъ гардидани баррасии муроїиати такрорњ муроїиаткунанда хабардор карда мешавад.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11. Агар додани посух аз </w:t>
      </w:r>
      <w:proofErr w:type="gramStart"/>
      <w:r w:rsidRPr="006256F5">
        <w:rPr>
          <w:rFonts w:ascii="Times New Tojik" w:eastAsia="Times New Roman" w:hAnsi="Times New Tojik"/>
          <w:color w:val="000000" w:themeColor="text1"/>
          <w:sz w:val="26"/>
          <w:szCs w:val="26"/>
          <w:lang w:eastAsia="ru-RU"/>
        </w:rPr>
        <w:t>р</w:t>
      </w:r>
      <w:proofErr w:type="gramEnd"/>
      <w:r w:rsidRPr="006256F5">
        <w:rPr>
          <w:rFonts w:ascii="Times New Tojik" w:eastAsia="Times New Roman" w:hAnsi="Times New Tojik"/>
          <w:color w:val="000000" w:themeColor="text1"/>
          <w:sz w:val="26"/>
          <w:szCs w:val="26"/>
          <w:lang w:eastAsia="ru-RU"/>
        </w:rPr>
        <w:t>ўи моіияти масъалаіои дар муроїиатіо гузошташуда бе ифшо намудани маълумотіои дорои сирри давлатњ ё сирри дигари бо ѕонун іифзшаванда љайриимкон бошад, ба муроїиаткунанда дар ин хусус хабар дода мешавад.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12. Дар сурати бартараф гардидани сабабіое, ки бинобар їой доштани оніо муроїиат баррасњ нагардида буд, муроїиаткунанда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 дорад ба маѕомоту ташкилоти дахлдор такроран муроїиат намояд.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26" w:name="A000000027"/>
      <w:bookmarkEnd w:id="26"/>
      <w:r w:rsidRPr="006256F5">
        <w:rPr>
          <w:rFonts w:ascii="Times New Tojik" w:eastAsia="Times New Roman" w:hAnsi="Times New Tojik"/>
          <w:b/>
          <w:bCs/>
          <w:color w:val="000000" w:themeColor="text1"/>
          <w:sz w:val="26"/>
          <w:szCs w:val="26"/>
          <w:lang w:eastAsia="ru-RU"/>
        </w:rPr>
        <w:t>Моддаи 22. Бе баррасњ монондани муроїиатіои шахсони воѕењ ва іуѕ</w:t>
      </w:r>
      <w:proofErr w:type="gramStart"/>
      <w:r w:rsidRPr="006256F5">
        <w:rPr>
          <w:rFonts w:ascii="Times New Tojik" w:eastAsia="Times New Roman" w:hAnsi="Times New Tojik"/>
          <w:b/>
          <w:bCs/>
          <w:color w:val="000000" w:themeColor="text1"/>
          <w:sz w:val="26"/>
          <w:szCs w:val="26"/>
          <w:lang w:eastAsia="ru-RU"/>
        </w:rPr>
        <w:t>у</w:t>
      </w:r>
      <w:proofErr w:type="gramEnd"/>
      <w:r w:rsidRPr="006256F5">
        <w:rPr>
          <w:rFonts w:ascii="Times New Tojik" w:eastAsia="Times New Roman" w:hAnsi="Times New Tojik"/>
          <w:b/>
          <w:bCs/>
          <w:color w:val="000000" w:themeColor="text1"/>
          <w:sz w:val="26"/>
          <w:szCs w:val="26"/>
          <w:lang w:eastAsia="ru-RU"/>
        </w:rPr>
        <w:t xml:space="preserve">ѕњ </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Муроїиатіои хаттњ бе баррасњ мононда мешаванд, агар:</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тавассути намояндагони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 xml:space="preserve">ѕњ пешниіод гардидаанд, вале оніо іуїїатіои тасдиѕкунандаи ваколатіояшонро надоранд; </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талаботи пешбининамудаи ѕисміои 1, 8 ва 9 моддаи 21 Ѕонуни мазкур їавобгў набошанд;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іангоми ѕабули шахсњ іуїїатіои тасдиѕкунандаи шахсияти муроїиаткунанда ё намояндаи ў пешниіод карда нашаванд;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 </w:t>
      </w:r>
      <w:proofErr w:type="gramStart"/>
      <w:r w:rsidRPr="006256F5">
        <w:rPr>
          <w:rFonts w:ascii="Times New Tojik" w:eastAsia="Times New Roman" w:hAnsi="Times New Tojik"/>
          <w:color w:val="000000" w:themeColor="text1"/>
          <w:sz w:val="26"/>
          <w:szCs w:val="26"/>
          <w:lang w:eastAsia="ru-RU"/>
        </w:rPr>
        <w:t>ба</w:t>
      </w:r>
      <w:proofErr w:type="gramEnd"/>
      <w:r w:rsidRPr="006256F5">
        <w:rPr>
          <w:rFonts w:ascii="Times New Tojik" w:eastAsia="Times New Roman" w:hAnsi="Times New Tojik"/>
          <w:color w:val="000000" w:themeColor="text1"/>
          <w:sz w:val="26"/>
          <w:szCs w:val="26"/>
          <w:lang w:eastAsia="ru-RU"/>
        </w:rPr>
        <w:t xml:space="preserve"> талаботи моддаіои 9-12 Ѕонуни мазкур їавобгў набошанд.</w:t>
      </w:r>
    </w:p>
    <w:p w:rsidR="006256F5" w:rsidRPr="006256F5" w:rsidRDefault="006256F5" w:rsidP="006256F5">
      <w:pPr>
        <w:spacing w:before="100" w:beforeAutospacing="1" w:after="100" w:afterAutospacing="1" w:line="240" w:lineRule="auto"/>
        <w:jc w:val="both"/>
        <w:outlineLvl w:val="3"/>
        <w:rPr>
          <w:rFonts w:ascii="Times New Tojik" w:eastAsia="Times New Roman" w:hAnsi="Times New Tojik"/>
          <w:b/>
          <w:bCs/>
          <w:color w:val="000000" w:themeColor="text1"/>
          <w:sz w:val="26"/>
          <w:szCs w:val="26"/>
          <w:lang w:eastAsia="ru-RU"/>
        </w:rPr>
      </w:pPr>
      <w:bookmarkStart w:id="27" w:name="A000000028"/>
      <w:bookmarkEnd w:id="27"/>
      <w:r w:rsidRPr="006256F5">
        <w:rPr>
          <w:rFonts w:ascii="Times New Tojik" w:eastAsia="Times New Roman" w:hAnsi="Times New Tojik"/>
          <w:b/>
          <w:bCs/>
          <w:color w:val="000000" w:themeColor="text1"/>
          <w:sz w:val="26"/>
          <w:szCs w:val="26"/>
          <w:lang w:eastAsia="ru-RU"/>
        </w:rPr>
        <w:t>БОБИ 5. МУЅАРРАРОТИ ХОТИМАВЊ</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28" w:name="A000000029"/>
      <w:bookmarkEnd w:id="28"/>
      <w:r w:rsidRPr="006256F5">
        <w:rPr>
          <w:rFonts w:ascii="Times New Tojik" w:eastAsia="Times New Roman" w:hAnsi="Times New Tojik"/>
          <w:b/>
          <w:bCs/>
          <w:color w:val="000000" w:themeColor="text1"/>
          <w:sz w:val="26"/>
          <w:szCs w:val="26"/>
          <w:lang w:eastAsia="ru-RU"/>
        </w:rPr>
        <w:t>Моддаи 23. Їуброни зарари расонидашуда ва хароїоти сарфшуда зимни баррасии муроїиатіо</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1. Шахсони воѕењ ва іуѕуѕњ іуѕуѕ доранд барои барѕарор намудани зарар ва їуброни зарари маънавии дар натиїаи амал (беамалњ)-и љайриѕонунии маѕомоту ташкилоти дахлдор зимни баррасии муроїиат расонидашуда, бо тартиби муѕаррарнамудаи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ба суд муроїиат намоянд.</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2. Дар сурати аз тарафи муроїиаткунанда дидаву дониста дар муроїиат нишон додани маълумоти бардурўљ, хароїоти маѕомоту ташкилоти дахлдор, ки зимни баррасии он сарф шудааст, бо ѕарори суд аз муроїиаткунанда </w:t>
      </w:r>
      <w:proofErr w:type="gramStart"/>
      <w:r w:rsidRPr="006256F5">
        <w:rPr>
          <w:rFonts w:ascii="Times New Tojik" w:eastAsia="Times New Roman" w:hAnsi="Times New Tojik"/>
          <w:color w:val="000000" w:themeColor="text1"/>
          <w:sz w:val="26"/>
          <w:szCs w:val="26"/>
          <w:lang w:eastAsia="ru-RU"/>
        </w:rPr>
        <w:t>р</w:t>
      </w:r>
      <w:proofErr w:type="gramEnd"/>
      <w:r w:rsidRPr="006256F5">
        <w:rPr>
          <w:rFonts w:ascii="Times New Tojik" w:eastAsia="Times New Roman" w:hAnsi="Times New Tojik"/>
          <w:color w:val="000000" w:themeColor="text1"/>
          <w:sz w:val="26"/>
          <w:szCs w:val="26"/>
          <w:lang w:eastAsia="ru-RU"/>
        </w:rPr>
        <w:t xml:space="preserve">ўёнида мешавад. </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29" w:name="A000000030"/>
      <w:bookmarkEnd w:id="29"/>
      <w:r w:rsidRPr="006256F5">
        <w:rPr>
          <w:rFonts w:ascii="Times New Tojik" w:eastAsia="Times New Roman" w:hAnsi="Times New Tojik"/>
          <w:b/>
          <w:bCs/>
          <w:color w:val="000000" w:themeColor="text1"/>
          <w:sz w:val="26"/>
          <w:szCs w:val="26"/>
          <w:lang w:eastAsia="ru-RU"/>
        </w:rPr>
        <w:t>Моддаи 24. Назорати риояи тартиби баррасии муроїиатіо</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Маѕомоту ташкилоти дахлдор дар доираи салоіияти худ риояи тартиби баррасии муроїиатіоро назорат карда, муітавои муроїиатіои дохилшударо іар нимсола мавриди таілил ѕарор дода, їиіати ошкор ва бартараф сохтани сабабіои риоя нагардидани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ѕу озодиіо ва бартараф сохтани сабабіои риоя нагардидани іуѕуѕу озодиіо ва манфиатіои ѕонунии шахсони воѕењ ва іуѕ</w:t>
      </w:r>
      <w:proofErr w:type="gramStart"/>
      <w:r w:rsidRPr="006256F5">
        <w:rPr>
          <w:rFonts w:ascii="Times New Tojik" w:eastAsia="Times New Roman" w:hAnsi="Times New Tojik"/>
          <w:color w:val="000000" w:themeColor="text1"/>
          <w:sz w:val="26"/>
          <w:szCs w:val="26"/>
          <w:lang w:eastAsia="ru-RU"/>
        </w:rPr>
        <w:t>у</w:t>
      </w:r>
      <w:proofErr w:type="gramEnd"/>
      <w:r w:rsidRPr="006256F5">
        <w:rPr>
          <w:rFonts w:ascii="Times New Tojik" w:eastAsia="Times New Roman" w:hAnsi="Times New Tojik"/>
          <w:color w:val="000000" w:themeColor="text1"/>
          <w:sz w:val="26"/>
          <w:szCs w:val="26"/>
          <w:lang w:eastAsia="ru-RU"/>
        </w:rPr>
        <w:t>ѕњ тадбиріо меандешанд.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30" w:name="A000000031"/>
      <w:bookmarkEnd w:id="30"/>
      <w:r w:rsidRPr="006256F5">
        <w:rPr>
          <w:rFonts w:ascii="Times New Tojik" w:eastAsia="Times New Roman" w:hAnsi="Times New Tojik"/>
          <w:b/>
          <w:bCs/>
          <w:color w:val="000000" w:themeColor="text1"/>
          <w:sz w:val="26"/>
          <w:szCs w:val="26"/>
          <w:lang w:eastAsia="ru-RU"/>
        </w:rPr>
        <w:lastRenderedPageBreak/>
        <w:t>Моддаи 25. Їавобгарњ барои риоя накардани талаботи Ѕонуни Мазкур</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Шахсони воѕењ ва іуѕуѕњ барои риоя накардани талаботи Ѕонуни мазкур бо тартиби муѕаррарнамудаи ѕонунгузории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ба їавобгарњ кашида мешаванд.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31" w:name="A000000032"/>
      <w:bookmarkEnd w:id="31"/>
      <w:r w:rsidRPr="006256F5">
        <w:rPr>
          <w:rFonts w:ascii="Times New Tojik" w:eastAsia="Times New Roman" w:hAnsi="Times New Tojik"/>
          <w:b/>
          <w:bCs/>
          <w:color w:val="000000" w:themeColor="text1"/>
          <w:sz w:val="26"/>
          <w:szCs w:val="26"/>
          <w:lang w:eastAsia="ru-RU"/>
        </w:rPr>
        <w:t>Моддаи 26. Дар бораи аз эътибор соѕит донистани Ѕонуни Їуміурии</w:t>
      </w:r>
      <w:proofErr w:type="gramStart"/>
      <w:r w:rsidRPr="006256F5">
        <w:rPr>
          <w:rFonts w:ascii="Times New Tojik" w:eastAsia="Times New Roman" w:hAnsi="Times New Tojik"/>
          <w:b/>
          <w:bCs/>
          <w:color w:val="000000" w:themeColor="text1"/>
          <w:sz w:val="26"/>
          <w:szCs w:val="26"/>
          <w:lang w:eastAsia="ru-RU"/>
        </w:rPr>
        <w:t xml:space="preserve"> Т</w:t>
      </w:r>
      <w:proofErr w:type="gramEnd"/>
      <w:r w:rsidRPr="006256F5">
        <w:rPr>
          <w:rFonts w:ascii="Times New Tojik" w:eastAsia="Times New Roman" w:hAnsi="Times New Tojik"/>
          <w:b/>
          <w:bCs/>
          <w:color w:val="000000" w:themeColor="text1"/>
          <w:sz w:val="26"/>
          <w:szCs w:val="26"/>
          <w:lang w:eastAsia="ru-RU"/>
        </w:rPr>
        <w:t>оїикистон "Дар бораи муроїиатіои шаірвандон"</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Ѕонуни 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аз 14 декабри соли 1996 "</w:t>
      </w:r>
      <w:hyperlink r:id="rId7" w:tooltip="Ссылка на Ѕонуни ЇТ Дар бораи муроїиатіои шаірвандон" w:history="1">
        <w:r w:rsidRPr="006256F5">
          <w:rPr>
            <w:rFonts w:ascii="Times New Tojik" w:eastAsia="Times New Roman" w:hAnsi="Times New Tojik"/>
            <w:color w:val="000000" w:themeColor="text1"/>
            <w:sz w:val="26"/>
            <w:szCs w:val="26"/>
            <w:lang w:eastAsia="ru-RU"/>
          </w:rPr>
          <w:t>Дар бораи муроїиатіои шаірвандон</w:t>
        </w:r>
      </w:hyperlink>
      <w:r w:rsidRPr="006256F5">
        <w:rPr>
          <w:rFonts w:ascii="Times New Tojik" w:eastAsia="Times New Roman" w:hAnsi="Times New Tojik"/>
          <w:color w:val="000000" w:themeColor="text1"/>
          <w:sz w:val="26"/>
          <w:szCs w:val="26"/>
          <w:lang w:eastAsia="ru-RU"/>
        </w:rPr>
        <w:t>" (Ахбори Маїлиси Олии Їуміурии Тоїикистон, с. 1996, №24, мод. 368; с. 1998, №10, мод. 79; с. 2006, №11, мод. 469; с. 2007, №7, мод. 666; с. 2010, №12, ѕ 1, мод. 805; с. 2012, №7, мод. 687) аз эътибор соѕ</w:t>
      </w:r>
      <w:proofErr w:type="gramStart"/>
      <w:r w:rsidRPr="006256F5">
        <w:rPr>
          <w:rFonts w:ascii="Times New Tojik" w:eastAsia="Times New Roman" w:hAnsi="Times New Tojik"/>
          <w:color w:val="000000" w:themeColor="text1"/>
          <w:sz w:val="26"/>
          <w:szCs w:val="26"/>
          <w:lang w:eastAsia="ru-RU"/>
        </w:rPr>
        <w:t>ит</w:t>
      </w:r>
      <w:proofErr w:type="gramEnd"/>
      <w:r w:rsidRPr="006256F5">
        <w:rPr>
          <w:rFonts w:ascii="Times New Tojik" w:eastAsia="Times New Roman" w:hAnsi="Times New Tojik"/>
          <w:color w:val="000000" w:themeColor="text1"/>
          <w:sz w:val="26"/>
          <w:szCs w:val="26"/>
          <w:lang w:eastAsia="ru-RU"/>
        </w:rPr>
        <w:t xml:space="preserve"> дониста шавад.</w:t>
      </w:r>
    </w:p>
    <w:p w:rsidR="006256F5" w:rsidRPr="006256F5" w:rsidRDefault="006256F5" w:rsidP="006256F5">
      <w:pPr>
        <w:spacing w:before="100" w:beforeAutospacing="1" w:after="100" w:afterAutospacing="1" w:line="240" w:lineRule="auto"/>
        <w:jc w:val="both"/>
        <w:outlineLvl w:val="5"/>
        <w:rPr>
          <w:rFonts w:ascii="Times New Tojik" w:eastAsia="Times New Roman" w:hAnsi="Times New Tojik"/>
          <w:b/>
          <w:bCs/>
          <w:color w:val="000000" w:themeColor="text1"/>
          <w:sz w:val="26"/>
          <w:szCs w:val="26"/>
          <w:lang w:eastAsia="ru-RU"/>
        </w:rPr>
      </w:pPr>
      <w:bookmarkStart w:id="32" w:name="A000000034"/>
      <w:bookmarkEnd w:id="32"/>
      <w:r w:rsidRPr="006256F5">
        <w:rPr>
          <w:rFonts w:ascii="Times New Tojik" w:eastAsia="Times New Roman" w:hAnsi="Times New Tojik"/>
          <w:b/>
          <w:bCs/>
          <w:color w:val="000000" w:themeColor="text1"/>
          <w:sz w:val="26"/>
          <w:szCs w:val="26"/>
          <w:lang w:eastAsia="ru-RU"/>
        </w:rPr>
        <w:t>Моддаи 27. Тартиби мавриди амал ѕарор додани Ѕонуни мазкур</w:t>
      </w:r>
    </w:p>
    <w:p w:rsidR="006256F5" w:rsidRPr="006256F5" w:rsidRDefault="006256F5" w:rsidP="006256F5">
      <w:pPr>
        <w:spacing w:before="100" w:beforeAutospacing="1" w:after="100" w:afterAutospacing="1"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Ѕонуни мазкур пас аз интишори расмњ мавриди амал ѕарор дода шавад.</w:t>
      </w:r>
    </w:p>
    <w:p w:rsidR="006256F5" w:rsidRPr="006256F5" w:rsidRDefault="006256F5" w:rsidP="001132BA">
      <w:pPr>
        <w:spacing w:after="0"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 xml:space="preserve">Президенти  </w:t>
      </w:r>
    </w:p>
    <w:p w:rsidR="006256F5" w:rsidRDefault="006256F5" w:rsidP="001132BA">
      <w:pPr>
        <w:spacing w:after="0" w:line="240" w:lineRule="auto"/>
        <w:jc w:val="both"/>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Їуміурии</w:t>
      </w:r>
      <w:proofErr w:type="gramStart"/>
      <w:r w:rsidRPr="006256F5">
        <w:rPr>
          <w:rFonts w:ascii="Times New Tojik" w:eastAsia="Times New Roman" w:hAnsi="Times New Tojik"/>
          <w:color w:val="000000" w:themeColor="text1"/>
          <w:sz w:val="26"/>
          <w:szCs w:val="26"/>
          <w:lang w:eastAsia="ru-RU"/>
        </w:rPr>
        <w:t xml:space="preserve"> Т</w:t>
      </w:r>
      <w:proofErr w:type="gramEnd"/>
      <w:r w:rsidRPr="006256F5">
        <w:rPr>
          <w:rFonts w:ascii="Times New Tojik" w:eastAsia="Times New Roman" w:hAnsi="Times New Tojik"/>
          <w:color w:val="000000" w:themeColor="text1"/>
          <w:sz w:val="26"/>
          <w:szCs w:val="26"/>
          <w:lang w:eastAsia="ru-RU"/>
        </w:rPr>
        <w:t>оїикистон                  </w:t>
      </w:r>
      <w:r w:rsidR="001132BA">
        <w:rPr>
          <w:rFonts w:ascii="Times New Tojik" w:eastAsia="Times New Roman" w:hAnsi="Times New Tojik"/>
          <w:color w:val="000000" w:themeColor="text1"/>
          <w:sz w:val="26"/>
          <w:szCs w:val="26"/>
          <w:lang w:eastAsia="ru-RU"/>
        </w:rPr>
        <w:t xml:space="preserve">                                       </w:t>
      </w:r>
      <w:r w:rsidRPr="006256F5">
        <w:rPr>
          <w:rFonts w:ascii="Times New Tojik" w:eastAsia="Times New Roman" w:hAnsi="Times New Tojik"/>
          <w:color w:val="000000" w:themeColor="text1"/>
          <w:sz w:val="26"/>
          <w:szCs w:val="26"/>
          <w:lang w:eastAsia="ru-RU"/>
        </w:rPr>
        <w:t>  Эмомалњ Раімон</w:t>
      </w:r>
    </w:p>
    <w:p w:rsidR="001132BA" w:rsidRPr="006256F5" w:rsidRDefault="001132BA" w:rsidP="001132BA">
      <w:pPr>
        <w:spacing w:after="0" w:line="240" w:lineRule="auto"/>
        <w:jc w:val="both"/>
        <w:rPr>
          <w:rFonts w:ascii="Times New Tojik" w:eastAsia="Times New Roman" w:hAnsi="Times New Tojik"/>
          <w:color w:val="000000" w:themeColor="text1"/>
          <w:sz w:val="26"/>
          <w:szCs w:val="26"/>
          <w:lang w:eastAsia="ru-RU"/>
        </w:rPr>
      </w:pPr>
      <w:bookmarkStart w:id="33" w:name="_GoBack"/>
      <w:bookmarkEnd w:id="33"/>
    </w:p>
    <w:p w:rsidR="006256F5" w:rsidRPr="006256F5" w:rsidRDefault="006256F5" w:rsidP="001132BA">
      <w:pPr>
        <w:spacing w:after="0" w:line="240" w:lineRule="auto"/>
        <w:jc w:val="center"/>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ш.</w:t>
      </w:r>
      <w:r w:rsidR="001132BA">
        <w:rPr>
          <w:rFonts w:ascii="Times New Tojik" w:eastAsia="Times New Roman" w:hAnsi="Times New Tojik"/>
          <w:color w:val="000000" w:themeColor="text1"/>
          <w:sz w:val="26"/>
          <w:szCs w:val="26"/>
          <w:lang w:eastAsia="ru-RU"/>
        </w:rPr>
        <w:t xml:space="preserve"> </w:t>
      </w:r>
      <w:r w:rsidRPr="006256F5">
        <w:rPr>
          <w:rFonts w:ascii="Times New Tojik" w:eastAsia="Times New Roman" w:hAnsi="Times New Tojik"/>
          <w:color w:val="000000" w:themeColor="text1"/>
          <w:sz w:val="26"/>
          <w:szCs w:val="26"/>
          <w:lang w:eastAsia="ru-RU"/>
        </w:rPr>
        <w:t>Душанбе</w:t>
      </w:r>
    </w:p>
    <w:p w:rsidR="006256F5" w:rsidRPr="006256F5" w:rsidRDefault="006256F5" w:rsidP="001132BA">
      <w:pPr>
        <w:spacing w:after="0" w:line="240" w:lineRule="auto"/>
        <w:jc w:val="center"/>
        <w:rPr>
          <w:rFonts w:ascii="Times New Tojik" w:eastAsia="Times New Roman" w:hAnsi="Times New Tojik"/>
          <w:color w:val="000000" w:themeColor="text1"/>
          <w:sz w:val="26"/>
          <w:szCs w:val="26"/>
          <w:lang w:eastAsia="ru-RU"/>
        </w:rPr>
      </w:pPr>
      <w:r w:rsidRPr="006256F5">
        <w:rPr>
          <w:rFonts w:ascii="Times New Tojik" w:eastAsia="Times New Roman" w:hAnsi="Times New Tojik"/>
          <w:color w:val="000000" w:themeColor="text1"/>
          <w:sz w:val="26"/>
          <w:szCs w:val="26"/>
          <w:lang w:eastAsia="ru-RU"/>
        </w:rPr>
        <w:t>23 июли соли 2016 № 1339</w:t>
      </w:r>
    </w:p>
    <w:p w:rsidR="00E929D9" w:rsidRPr="006256F5" w:rsidRDefault="00E929D9" w:rsidP="001132BA">
      <w:pPr>
        <w:spacing w:after="0"/>
        <w:jc w:val="center"/>
        <w:rPr>
          <w:rFonts w:ascii="Times New Tojik" w:hAnsi="Times New Tojik"/>
          <w:color w:val="000000" w:themeColor="text1"/>
          <w:sz w:val="26"/>
          <w:szCs w:val="26"/>
        </w:rPr>
      </w:pPr>
    </w:p>
    <w:sectPr w:rsidR="00E929D9" w:rsidRPr="00625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E4"/>
    <w:rsid w:val="001132BA"/>
    <w:rsid w:val="006256F5"/>
    <w:rsid w:val="006430E4"/>
    <w:rsid w:val="008D6562"/>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12607">
      <w:bodyDiv w:val="1"/>
      <w:marLeft w:val="0"/>
      <w:marRight w:val="0"/>
      <w:marTop w:val="0"/>
      <w:marBottom w:val="0"/>
      <w:divBdr>
        <w:top w:val="none" w:sz="0" w:space="0" w:color="auto"/>
        <w:left w:val="none" w:sz="0" w:space="0" w:color="auto"/>
        <w:bottom w:val="none" w:sz="0" w:space="0" w:color="auto"/>
        <w:right w:val="none" w:sz="0" w:space="0" w:color="auto"/>
      </w:divBdr>
      <w:divsChild>
        <w:div w:id="1292592092">
          <w:marLeft w:val="0"/>
          <w:marRight w:val="0"/>
          <w:marTop w:val="0"/>
          <w:marBottom w:val="0"/>
          <w:divBdr>
            <w:top w:val="none" w:sz="0" w:space="0" w:color="auto"/>
            <w:left w:val="none" w:sz="0" w:space="0" w:color="auto"/>
            <w:bottom w:val="none" w:sz="0" w:space="0" w:color="auto"/>
            <w:right w:val="none" w:sz="0" w:space="0" w:color="auto"/>
          </w:divBdr>
        </w:div>
        <w:div w:id="342174607">
          <w:marLeft w:val="0"/>
          <w:marRight w:val="0"/>
          <w:marTop w:val="0"/>
          <w:marBottom w:val="0"/>
          <w:divBdr>
            <w:top w:val="none" w:sz="0" w:space="0" w:color="auto"/>
            <w:left w:val="none" w:sz="0" w:space="0" w:color="auto"/>
            <w:bottom w:val="none" w:sz="0" w:space="0" w:color="auto"/>
            <w:right w:val="none" w:sz="0" w:space="0" w:color="auto"/>
          </w:divBdr>
        </w:div>
        <w:div w:id="285623779">
          <w:marLeft w:val="0"/>
          <w:marRight w:val="0"/>
          <w:marTop w:val="0"/>
          <w:marBottom w:val="0"/>
          <w:divBdr>
            <w:top w:val="none" w:sz="0" w:space="0" w:color="auto"/>
            <w:left w:val="none" w:sz="0" w:space="0" w:color="auto"/>
            <w:bottom w:val="none" w:sz="0" w:space="0" w:color="auto"/>
            <w:right w:val="none" w:sz="0" w:space="0" w:color="auto"/>
          </w:divBdr>
        </w:div>
        <w:div w:id="960650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2009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27491" TargetMode="External"/><Relationship Id="rId5" Type="http://schemas.openxmlformats.org/officeDocument/2006/relationships/hyperlink" Target="vfp://rgn=1274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4613</Words>
  <Characters>26296</Characters>
  <Application>Microsoft Office Word</Application>
  <DocSecurity>0</DocSecurity>
  <Lines>219</Lines>
  <Paragraphs>61</Paragraphs>
  <ScaleCrop>false</ScaleCrop>
  <Company/>
  <LinksUpToDate>false</LinksUpToDate>
  <CharactersWithSpaces>30848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3</cp:revision>
  <dcterms:created xsi:type="dcterms:W3CDTF">2017-02-23T10:19:00Z</dcterms:created>
  <dcterms:modified xsi:type="dcterms:W3CDTF">2017-02-23T10:21:00Z</dcterms:modified>
</cp:coreProperties>
</file>